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F51B3F">
      <w:pPr>
        <w:pStyle w:val="Default"/>
        <w:jc w:val="both"/>
        <w:rPr>
          <w:sz w:val="22"/>
          <w:szCs w:val="22"/>
        </w:rPr>
      </w:pPr>
    </w:p>
    <w:p w:rsidR="00F51B3F" w:rsidRDefault="00F51B3F" w:rsidP="00F51B3F">
      <w:pPr>
        <w:pStyle w:val="Default"/>
        <w:jc w:val="both"/>
        <w:rPr>
          <w:sz w:val="22"/>
          <w:szCs w:val="22"/>
        </w:rPr>
      </w:pPr>
    </w:p>
    <w:p w:rsidR="00F51B3F" w:rsidRDefault="00E4424E" w:rsidP="00F51B3F">
      <w:pPr>
        <w:pStyle w:val="Default"/>
        <w:jc w:val="both"/>
        <w:rPr>
          <w:sz w:val="22"/>
          <w:szCs w:val="22"/>
        </w:rPr>
      </w:pPr>
      <w:r w:rsidRPr="00E4424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4.05pt;margin-top:9.5pt;width:0;height:280.5pt;z-index:251658240;visibility:visible" strokecolor="#4f81bd" strokeweight="3pt">
            <v:shadow color="#243f60" opacity=".5" offset="1pt"/>
          </v:shape>
        </w:pict>
      </w:r>
    </w:p>
    <w:p w:rsidR="00F51B3F" w:rsidRDefault="00F51B3F" w:rsidP="00F51B3F">
      <w:pPr>
        <w:pStyle w:val="Default"/>
        <w:jc w:val="both"/>
        <w:rPr>
          <w:sz w:val="22"/>
          <w:szCs w:val="22"/>
        </w:rPr>
      </w:pPr>
    </w:p>
    <w:p w:rsidR="00F51B3F" w:rsidRDefault="00F51B3F" w:rsidP="00F51B3F">
      <w:pPr>
        <w:pStyle w:val="Default"/>
        <w:jc w:val="both"/>
        <w:rPr>
          <w:sz w:val="22"/>
          <w:szCs w:val="22"/>
        </w:rPr>
      </w:pPr>
    </w:p>
    <w:p w:rsidR="00F51B3F" w:rsidRDefault="00F51B3F" w:rsidP="00F51B3F">
      <w:pPr>
        <w:pStyle w:val="Default"/>
        <w:jc w:val="both"/>
        <w:rPr>
          <w:sz w:val="22"/>
          <w:szCs w:val="22"/>
        </w:rPr>
      </w:pPr>
    </w:p>
    <w:p w:rsidR="00F51B3F" w:rsidRDefault="00F51B3F" w:rsidP="00F51B3F">
      <w:pPr>
        <w:pStyle w:val="Default"/>
        <w:jc w:val="both"/>
        <w:rPr>
          <w:sz w:val="22"/>
          <w:szCs w:val="22"/>
        </w:rPr>
      </w:pPr>
    </w:p>
    <w:p w:rsidR="00F51B3F" w:rsidRDefault="00F51B3F" w:rsidP="00F51B3F">
      <w:pPr>
        <w:pStyle w:val="Default"/>
      </w:pPr>
    </w:p>
    <w:tbl>
      <w:tblPr>
        <w:tblW w:w="9736" w:type="dxa"/>
        <w:tblInd w:w="862" w:type="dxa"/>
        <w:tblLayout w:type="fixed"/>
        <w:tblLook w:val="0000"/>
      </w:tblPr>
      <w:tblGrid>
        <w:gridCol w:w="9736"/>
      </w:tblGrid>
      <w:tr w:rsidR="00F51B3F" w:rsidRPr="00A3130E" w:rsidTr="00B1557F">
        <w:trPr>
          <w:trHeight w:val="1468"/>
        </w:trPr>
        <w:tc>
          <w:tcPr>
            <w:tcW w:w="9736" w:type="dxa"/>
          </w:tcPr>
          <w:p w:rsidR="00F51B3F" w:rsidRDefault="00F51B3F" w:rsidP="00C01756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 w:rsidRPr="00A3130E">
              <w:rPr>
                <w:b/>
                <w:bCs/>
                <w:sz w:val="40"/>
                <w:szCs w:val="40"/>
              </w:rPr>
              <w:t xml:space="preserve">AVVISO </w:t>
            </w:r>
            <w:proofErr w:type="spellStart"/>
            <w:r>
              <w:rPr>
                <w:b/>
                <w:bCs/>
                <w:sz w:val="40"/>
                <w:szCs w:val="40"/>
              </w:rPr>
              <w:t>DI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VALUTAZIONE/SELEZIONE </w:t>
            </w:r>
          </w:p>
          <w:p w:rsidR="00F51B3F" w:rsidRDefault="00F51B3F" w:rsidP="00C01756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ATTRAVERSO EVIDENZA PUBBLICA </w:t>
            </w:r>
          </w:p>
          <w:p w:rsidR="00F51B3F" w:rsidRPr="00A3130E" w:rsidRDefault="00F51B3F" w:rsidP="00C01756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DI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PERSONALE DA ASSUMERE A TEMPO DETERMINATO PER TITOLI ED ESAMI</w:t>
            </w:r>
          </w:p>
          <w:p w:rsidR="000D5B56" w:rsidRPr="0098752F" w:rsidRDefault="00F51B3F" w:rsidP="0081234E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 w:rsidRPr="0098752F">
              <w:rPr>
                <w:b/>
                <w:bCs/>
                <w:sz w:val="40"/>
                <w:szCs w:val="40"/>
              </w:rPr>
              <w:t xml:space="preserve">AREA FUNZIONALE </w:t>
            </w:r>
            <w:r w:rsidR="009D37BE">
              <w:rPr>
                <w:b/>
                <w:bCs/>
                <w:sz w:val="40"/>
                <w:szCs w:val="40"/>
              </w:rPr>
              <w:t>1</w:t>
            </w:r>
            <w:r w:rsidR="000D5B56" w:rsidRPr="0098752F">
              <w:rPr>
                <w:b/>
                <w:bCs/>
                <w:sz w:val="40"/>
                <w:szCs w:val="40"/>
              </w:rPr>
              <w:t xml:space="preserve">- </w:t>
            </w:r>
          </w:p>
          <w:p w:rsidR="0081234E" w:rsidRDefault="009D37BE" w:rsidP="0081234E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OPERATORE </w:t>
            </w:r>
            <w:proofErr w:type="spellStart"/>
            <w:r>
              <w:rPr>
                <w:b/>
                <w:bCs/>
                <w:sz w:val="40"/>
                <w:szCs w:val="40"/>
              </w:rPr>
              <w:t>DI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SEGRETERIA</w:t>
            </w:r>
          </w:p>
          <w:p w:rsidR="00F51B3F" w:rsidRPr="00A3130E" w:rsidRDefault="00F51B3F" w:rsidP="00B1557F">
            <w:pPr>
              <w:pStyle w:val="Default"/>
              <w:jc w:val="center"/>
              <w:rPr>
                <w:sz w:val="40"/>
                <w:szCs w:val="40"/>
              </w:rPr>
            </w:pPr>
          </w:p>
        </w:tc>
      </w:tr>
    </w:tbl>
    <w:p w:rsidR="00F51B3F" w:rsidRDefault="00F51B3F" w:rsidP="00F51B3F">
      <w:pPr>
        <w:rPr>
          <w:b/>
          <w:noProof/>
          <w:sz w:val="18"/>
          <w:szCs w:val="18"/>
        </w:rPr>
      </w:pPr>
    </w:p>
    <w:p w:rsidR="00F51B3F" w:rsidRDefault="00F51B3F" w:rsidP="00F51B3F">
      <w:pPr>
        <w:rPr>
          <w:b/>
          <w:noProof/>
          <w:sz w:val="18"/>
          <w:szCs w:val="18"/>
        </w:rPr>
      </w:pPr>
    </w:p>
    <w:p w:rsidR="00F51B3F" w:rsidRDefault="00F51B3F" w:rsidP="00F51B3F">
      <w:pPr>
        <w:rPr>
          <w:b/>
          <w:noProof/>
          <w:sz w:val="18"/>
          <w:szCs w:val="18"/>
        </w:rPr>
      </w:pPr>
    </w:p>
    <w:p w:rsidR="00F51B3F" w:rsidRDefault="00F51B3F" w:rsidP="00F51B3F">
      <w:pPr>
        <w:rPr>
          <w:b/>
          <w:noProof/>
          <w:sz w:val="18"/>
          <w:szCs w:val="18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51B3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</w:p>
    <w:p w:rsidR="0039102F" w:rsidRDefault="00F51B3F" w:rsidP="0039102F">
      <w:pPr>
        <w:jc w:val="center"/>
        <w:rPr>
          <w:rFonts w:asciiTheme="minorHAnsi" w:hAnsiTheme="minorHAnsi"/>
          <w:b/>
          <w:sz w:val="32"/>
          <w:szCs w:val="32"/>
        </w:rPr>
      </w:pPr>
      <w:r w:rsidRPr="00F51B3F">
        <w:rPr>
          <w:rFonts w:asciiTheme="minorHAnsi" w:hAnsiTheme="minorHAnsi"/>
          <w:b/>
          <w:noProof/>
          <w:sz w:val="32"/>
          <w:szCs w:val="3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-812165</wp:posOffset>
            </wp:positionV>
            <wp:extent cx="761365" cy="885825"/>
            <wp:effectExtent l="19050" t="0" r="635" b="0"/>
            <wp:wrapNone/>
            <wp:docPr id="1" name="Immagine 1" descr="CF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F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1035" b="-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85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02F" w:rsidRPr="00EC67CA">
        <w:rPr>
          <w:rFonts w:asciiTheme="minorHAnsi" w:hAnsiTheme="minorHAnsi"/>
          <w:b/>
          <w:sz w:val="32"/>
          <w:szCs w:val="32"/>
        </w:rPr>
        <w:t xml:space="preserve">Avviso di valutazione/selezione attraverso evidenza pubblica di </w:t>
      </w:r>
      <w:r w:rsidR="0039102F" w:rsidRPr="00F51B3F">
        <w:rPr>
          <w:rFonts w:asciiTheme="minorHAnsi" w:hAnsiTheme="minorHAnsi"/>
          <w:sz w:val="32"/>
          <w:szCs w:val="32"/>
        </w:rPr>
        <w:t>personale</w:t>
      </w:r>
      <w:r w:rsidR="0039102F" w:rsidRPr="00EC67CA">
        <w:rPr>
          <w:rFonts w:asciiTheme="minorHAnsi" w:hAnsiTheme="minorHAnsi"/>
          <w:b/>
          <w:sz w:val="32"/>
          <w:szCs w:val="32"/>
        </w:rPr>
        <w:t xml:space="preserve"> da assumere a tempo determinato per titoli ed esami</w:t>
      </w:r>
    </w:p>
    <w:p w:rsidR="0039102F" w:rsidRPr="008E1430" w:rsidRDefault="0039102F" w:rsidP="0039102F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OLE_LINK1"/>
      <w:bookmarkStart w:id="1" w:name="OLE_LINK2"/>
      <w:r w:rsidRPr="0098752F">
        <w:rPr>
          <w:rFonts w:asciiTheme="minorHAnsi" w:hAnsiTheme="minorHAnsi"/>
          <w:b/>
          <w:sz w:val="32"/>
          <w:szCs w:val="32"/>
        </w:rPr>
        <w:t xml:space="preserve">AREA FUNZIONALE </w:t>
      </w:r>
      <w:r w:rsidR="009D37BE">
        <w:rPr>
          <w:rFonts w:asciiTheme="minorHAnsi" w:hAnsiTheme="minorHAnsi"/>
          <w:b/>
          <w:sz w:val="32"/>
          <w:szCs w:val="32"/>
        </w:rPr>
        <w:t>1</w:t>
      </w:r>
      <w:r w:rsidR="0081234E" w:rsidRPr="0098752F">
        <w:rPr>
          <w:rFonts w:asciiTheme="minorHAnsi" w:hAnsiTheme="minorHAnsi"/>
          <w:b/>
          <w:sz w:val="32"/>
          <w:szCs w:val="32"/>
        </w:rPr>
        <w:t>:</w:t>
      </w:r>
      <w:r w:rsidRPr="0098752F">
        <w:rPr>
          <w:rFonts w:asciiTheme="minorHAnsi" w:hAnsiTheme="minorHAnsi"/>
          <w:b/>
          <w:sz w:val="32"/>
          <w:szCs w:val="32"/>
        </w:rPr>
        <w:t xml:space="preserve"> </w:t>
      </w:r>
      <w:r w:rsidR="009D37BE">
        <w:rPr>
          <w:rFonts w:asciiTheme="minorHAnsi" w:hAnsiTheme="minorHAnsi"/>
          <w:b/>
          <w:sz w:val="32"/>
          <w:szCs w:val="32"/>
        </w:rPr>
        <w:t xml:space="preserve">OPERATORE </w:t>
      </w:r>
      <w:proofErr w:type="spellStart"/>
      <w:r w:rsidR="009D37BE">
        <w:rPr>
          <w:rFonts w:asciiTheme="minorHAnsi" w:hAnsiTheme="minorHAnsi"/>
          <w:b/>
          <w:sz w:val="32"/>
          <w:szCs w:val="32"/>
        </w:rPr>
        <w:t>DI</w:t>
      </w:r>
      <w:proofErr w:type="spellEnd"/>
      <w:r w:rsidR="009D37BE">
        <w:rPr>
          <w:rFonts w:asciiTheme="minorHAnsi" w:hAnsiTheme="minorHAnsi"/>
          <w:b/>
          <w:sz w:val="32"/>
          <w:szCs w:val="32"/>
        </w:rPr>
        <w:t xml:space="preserve"> SEGRETERIA</w:t>
      </w:r>
      <w:r w:rsidR="00B1557F">
        <w:rPr>
          <w:rFonts w:asciiTheme="minorHAnsi" w:hAnsiTheme="minorHAnsi"/>
          <w:b/>
          <w:sz w:val="32"/>
          <w:szCs w:val="32"/>
        </w:rPr>
        <w:t xml:space="preserve"> </w:t>
      </w:r>
    </w:p>
    <w:bookmarkEnd w:id="0"/>
    <w:bookmarkEnd w:id="1"/>
    <w:p w:rsidR="0039102F" w:rsidRPr="0034408F" w:rsidRDefault="0039102F" w:rsidP="0039102F">
      <w:pPr>
        <w:jc w:val="center"/>
        <w:rPr>
          <w:rFonts w:asciiTheme="minorHAnsi" w:hAnsiTheme="minorHAnsi"/>
          <w:b/>
          <w:sz w:val="24"/>
        </w:rPr>
      </w:pPr>
    </w:p>
    <w:p w:rsidR="0039102F" w:rsidRPr="0034408F" w:rsidRDefault="0039102F" w:rsidP="0039102F">
      <w:pPr>
        <w:jc w:val="both"/>
        <w:rPr>
          <w:rFonts w:asciiTheme="minorHAnsi" w:hAnsiTheme="minorHAnsi"/>
          <w:b/>
          <w:sz w:val="24"/>
        </w:rPr>
      </w:pPr>
      <w:r w:rsidRPr="0034408F">
        <w:rPr>
          <w:rFonts w:asciiTheme="minorHAnsi" w:hAnsiTheme="minorHAnsi"/>
          <w:b/>
          <w:sz w:val="24"/>
        </w:rPr>
        <w:t>L’AMMINISTRAT</w:t>
      </w:r>
      <w:r w:rsidR="00C42EF6">
        <w:rPr>
          <w:rFonts w:asciiTheme="minorHAnsi" w:hAnsiTheme="minorHAnsi"/>
          <w:b/>
          <w:sz w:val="24"/>
        </w:rPr>
        <w:t xml:space="preserve">RICE </w:t>
      </w:r>
      <w:r w:rsidRPr="0034408F">
        <w:rPr>
          <w:rFonts w:asciiTheme="minorHAnsi" w:hAnsiTheme="minorHAnsi"/>
          <w:b/>
          <w:sz w:val="24"/>
        </w:rPr>
        <w:t>UNIC</w:t>
      </w:r>
      <w:r w:rsidR="00C42EF6">
        <w:rPr>
          <w:rFonts w:asciiTheme="minorHAnsi" w:hAnsiTheme="minorHAnsi"/>
          <w:b/>
          <w:sz w:val="24"/>
        </w:rPr>
        <w:t>A</w:t>
      </w:r>
      <w:r w:rsidRPr="0034408F">
        <w:rPr>
          <w:rFonts w:asciiTheme="minorHAnsi" w:hAnsiTheme="minorHAnsi"/>
          <w:b/>
          <w:sz w:val="24"/>
        </w:rPr>
        <w:t xml:space="preserve"> DELL’AGENZIA PER LA FORMAZIONE L’ORIENTAMENTO E IL LAVORO DELLA PROVINCIA </w:t>
      </w:r>
      <w:proofErr w:type="spellStart"/>
      <w:r w:rsidRPr="0034408F">
        <w:rPr>
          <w:rFonts w:asciiTheme="minorHAnsi" w:hAnsiTheme="minorHAnsi"/>
          <w:b/>
          <w:sz w:val="24"/>
        </w:rPr>
        <w:t>DI</w:t>
      </w:r>
      <w:proofErr w:type="spellEnd"/>
      <w:r w:rsidRPr="0034408F">
        <w:rPr>
          <w:rFonts w:asciiTheme="minorHAnsi" w:hAnsiTheme="minorHAnsi"/>
          <w:b/>
          <w:sz w:val="24"/>
        </w:rPr>
        <w:t xml:space="preserve"> COMO (di seguito Agenzia o AFOL Como)</w:t>
      </w:r>
    </w:p>
    <w:p w:rsidR="0039102F" w:rsidRPr="0034408F" w:rsidRDefault="0039102F" w:rsidP="0039102F">
      <w:pPr>
        <w:jc w:val="both"/>
        <w:rPr>
          <w:rFonts w:asciiTheme="minorHAnsi" w:hAnsiTheme="minorHAnsi"/>
          <w:b/>
          <w:sz w:val="24"/>
        </w:rPr>
      </w:pPr>
    </w:p>
    <w:p w:rsidR="0039102F" w:rsidRPr="0034408F" w:rsidRDefault="0039102F" w:rsidP="0039102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34408F">
        <w:rPr>
          <w:rFonts w:asciiTheme="minorHAnsi" w:hAnsiTheme="minorHAnsi"/>
          <w:color w:val="auto"/>
        </w:rPr>
        <w:t xml:space="preserve">Richiamato il Regolamento Interno relativo al funzionamento dell’Azienda/Agenzia in </w:t>
      </w:r>
      <w:r>
        <w:rPr>
          <w:rFonts w:asciiTheme="minorHAnsi" w:hAnsiTheme="minorHAnsi"/>
          <w:color w:val="auto"/>
        </w:rPr>
        <w:t xml:space="preserve">particolare l’Allegato 1 al titolo </w:t>
      </w:r>
      <w:proofErr w:type="spellStart"/>
      <w:r>
        <w:rPr>
          <w:rFonts w:asciiTheme="minorHAnsi" w:hAnsiTheme="minorHAnsi"/>
          <w:color w:val="auto"/>
        </w:rPr>
        <w:t>VI</w:t>
      </w:r>
      <w:proofErr w:type="spellEnd"/>
      <w:r>
        <w:rPr>
          <w:rFonts w:asciiTheme="minorHAnsi" w:hAnsiTheme="minorHAnsi"/>
          <w:color w:val="auto"/>
        </w:rPr>
        <w:t xml:space="preserve"> Personale Art. 11  Dotazione organica – Risorse umane  approvato dall’</w:t>
      </w:r>
      <w:r w:rsidR="00C42EF6">
        <w:rPr>
          <w:rFonts w:asciiTheme="minorHAnsi" w:hAnsiTheme="minorHAnsi"/>
          <w:color w:val="auto"/>
        </w:rPr>
        <w:t>Amministratrice Unica</w:t>
      </w:r>
      <w:r>
        <w:rPr>
          <w:rFonts w:asciiTheme="minorHAnsi" w:hAnsiTheme="minorHAnsi"/>
          <w:color w:val="auto"/>
        </w:rPr>
        <w:t xml:space="preserve"> </w:t>
      </w:r>
      <w:r w:rsidRPr="006D2FC5">
        <w:rPr>
          <w:rFonts w:asciiTheme="minorHAnsi" w:hAnsiTheme="minorHAnsi"/>
          <w:color w:val="auto"/>
        </w:rPr>
        <w:t xml:space="preserve">in data </w:t>
      </w:r>
      <w:r w:rsidR="00FA73E2" w:rsidRPr="006D2FC5">
        <w:rPr>
          <w:rFonts w:asciiTheme="minorHAnsi" w:hAnsiTheme="minorHAnsi"/>
          <w:color w:val="auto"/>
        </w:rPr>
        <w:t>0</w:t>
      </w:r>
      <w:r w:rsidR="00CA13CD" w:rsidRPr="006D2FC5">
        <w:rPr>
          <w:rFonts w:asciiTheme="minorHAnsi" w:hAnsiTheme="minorHAnsi"/>
          <w:color w:val="auto"/>
        </w:rPr>
        <w:t>1</w:t>
      </w:r>
      <w:r w:rsidRPr="006D2FC5">
        <w:rPr>
          <w:rFonts w:asciiTheme="minorHAnsi" w:hAnsiTheme="minorHAnsi"/>
          <w:color w:val="auto"/>
        </w:rPr>
        <w:t>/</w:t>
      </w:r>
      <w:r w:rsidR="00FA73E2" w:rsidRPr="006D2FC5">
        <w:rPr>
          <w:rFonts w:asciiTheme="minorHAnsi" w:hAnsiTheme="minorHAnsi"/>
          <w:color w:val="auto"/>
        </w:rPr>
        <w:t>1</w:t>
      </w:r>
      <w:r w:rsidRPr="006D2FC5">
        <w:rPr>
          <w:rFonts w:asciiTheme="minorHAnsi" w:hAnsiTheme="minorHAnsi"/>
          <w:color w:val="auto"/>
        </w:rPr>
        <w:t>0/201</w:t>
      </w:r>
      <w:r w:rsidR="00FA73E2" w:rsidRPr="006D2FC5">
        <w:rPr>
          <w:rFonts w:asciiTheme="minorHAnsi" w:hAnsiTheme="minorHAnsi"/>
          <w:color w:val="auto"/>
        </w:rPr>
        <w:t>5</w:t>
      </w:r>
      <w:r>
        <w:rPr>
          <w:rFonts w:asciiTheme="minorHAnsi" w:hAnsiTheme="minorHAnsi"/>
          <w:color w:val="auto"/>
        </w:rPr>
        <w:t xml:space="preserve"> e pubblicato</w:t>
      </w:r>
      <w:r w:rsidRPr="0034408F">
        <w:rPr>
          <w:rFonts w:asciiTheme="minorHAnsi" w:hAnsiTheme="minorHAnsi"/>
          <w:color w:val="auto"/>
        </w:rPr>
        <w:t xml:space="preserve"> sul sito web istituzionale.</w:t>
      </w:r>
    </w:p>
    <w:p w:rsidR="0039102F" w:rsidRPr="0034408F" w:rsidRDefault="0039102F" w:rsidP="0039102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34408F">
        <w:rPr>
          <w:rFonts w:asciiTheme="minorHAnsi" w:hAnsiTheme="minorHAnsi"/>
          <w:color w:val="auto"/>
        </w:rPr>
        <w:t xml:space="preserve">Nel rispetto delle normative Regionali vigenti in tema di accreditamento delle strutture formative </w:t>
      </w:r>
      <w:r w:rsidRPr="007C3792">
        <w:rPr>
          <w:rFonts w:asciiTheme="minorHAnsi" w:hAnsiTheme="minorHAnsi"/>
          <w:color w:val="auto"/>
        </w:rPr>
        <w:t>(</w:t>
      </w:r>
      <w:proofErr w:type="spellStart"/>
      <w:r w:rsidRPr="007C3792">
        <w:rPr>
          <w:rFonts w:asciiTheme="minorHAnsi" w:hAnsiTheme="minorHAnsi"/>
          <w:b/>
          <w:color w:val="auto"/>
        </w:rPr>
        <w:t>D.D.G.</w:t>
      </w:r>
      <w:proofErr w:type="spellEnd"/>
      <w:r w:rsidRPr="007C3792">
        <w:rPr>
          <w:rFonts w:asciiTheme="minorHAnsi" w:hAnsiTheme="minorHAnsi"/>
          <w:b/>
          <w:color w:val="auto"/>
        </w:rPr>
        <w:t xml:space="preserve"> n. 5808 del 08/06/2010</w:t>
      </w:r>
      <w:r w:rsidRPr="007C3792">
        <w:rPr>
          <w:rFonts w:asciiTheme="minorHAnsi" w:hAnsiTheme="minorHAnsi"/>
          <w:color w:val="auto"/>
        </w:rPr>
        <w:t>)</w:t>
      </w:r>
      <w:r w:rsidRPr="0034408F">
        <w:rPr>
          <w:rFonts w:asciiTheme="minorHAnsi" w:hAnsiTheme="minorHAnsi"/>
          <w:color w:val="auto"/>
        </w:rPr>
        <w:t xml:space="preserve"> “Approvazione dei requisiti e delle modalità operative per la richiesta di iscrizione all’Albo regionale degli operatori pubblici e privati per i servizi di Istruzione e Formazione Professionale e per i Servizi al Lavoro” in attuazione della </w:t>
      </w:r>
      <w:proofErr w:type="spellStart"/>
      <w:r w:rsidRPr="0034408F">
        <w:rPr>
          <w:rFonts w:asciiTheme="minorHAnsi" w:hAnsiTheme="minorHAnsi"/>
          <w:b/>
          <w:color w:val="auto"/>
        </w:rPr>
        <w:t>D.G.R.</w:t>
      </w:r>
      <w:proofErr w:type="spellEnd"/>
      <w:r w:rsidRPr="0034408F">
        <w:rPr>
          <w:rFonts w:asciiTheme="minorHAnsi" w:hAnsiTheme="minorHAnsi"/>
          <w:b/>
          <w:color w:val="auto"/>
        </w:rPr>
        <w:t xml:space="preserve"> n. VIII/10882 del 23/12/2009,</w:t>
      </w:r>
      <w:r w:rsidRPr="0034408F">
        <w:rPr>
          <w:rFonts w:asciiTheme="minorHAnsi" w:hAnsiTheme="minorHAnsi"/>
          <w:color w:val="auto"/>
        </w:rPr>
        <w:t xml:space="preserve"> del </w:t>
      </w:r>
      <w:proofErr w:type="spellStart"/>
      <w:r w:rsidRPr="0034408F">
        <w:rPr>
          <w:rFonts w:asciiTheme="minorHAnsi" w:hAnsiTheme="minorHAnsi"/>
          <w:b/>
          <w:color w:val="auto"/>
        </w:rPr>
        <w:t>D.G.R.</w:t>
      </w:r>
      <w:proofErr w:type="spellEnd"/>
      <w:r w:rsidRPr="0034408F">
        <w:rPr>
          <w:rFonts w:asciiTheme="minorHAnsi" w:hAnsiTheme="minorHAnsi"/>
          <w:b/>
          <w:color w:val="auto"/>
        </w:rPr>
        <w:t xml:space="preserve"> n. 2412 del 26/10/2011</w:t>
      </w:r>
      <w:r w:rsidRPr="0034408F">
        <w:rPr>
          <w:rFonts w:asciiTheme="minorHAnsi" w:hAnsiTheme="minorHAnsi"/>
          <w:color w:val="auto"/>
        </w:rPr>
        <w:t xml:space="preserve">  “Procedure e requisiti per l’Accreditamento degli operatori pubblici e privati per erogazione dei servizi di istruzione e formazione professionale nonché dei servizi per il lavoro” e del </w:t>
      </w:r>
      <w:proofErr w:type="spellStart"/>
      <w:r w:rsidRPr="0034408F">
        <w:rPr>
          <w:rFonts w:asciiTheme="minorHAnsi" w:hAnsiTheme="minorHAnsi"/>
          <w:b/>
          <w:color w:val="auto"/>
        </w:rPr>
        <w:t>D.D.G.</w:t>
      </w:r>
      <w:proofErr w:type="spellEnd"/>
      <w:r w:rsidRPr="0034408F">
        <w:rPr>
          <w:rFonts w:asciiTheme="minorHAnsi" w:hAnsiTheme="minorHAnsi"/>
          <w:b/>
          <w:color w:val="auto"/>
        </w:rPr>
        <w:t xml:space="preserve"> n. 10187</w:t>
      </w:r>
      <w:r w:rsidRPr="0034408F">
        <w:rPr>
          <w:rFonts w:asciiTheme="minorHAnsi" w:hAnsiTheme="minorHAnsi"/>
          <w:color w:val="auto"/>
        </w:rPr>
        <w:t xml:space="preserve"> </w:t>
      </w:r>
      <w:r w:rsidRPr="0034408F">
        <w:rPr>
          <w:rFonts w:asciiTheme="minorHAnsi" w:hAnsiTheme="minorHAnsi"/>
          <w:b/>
          <w:color w:val="auto"/>
        </w:rPr>
        <w:t>del 13 /11/ 2012</w:t>
      </w:r>
      <w:r w:rsidRPr="0034408F">
        <w:rPr>
          <w:rFonts w:asciiTheme="minorHAnsi" w:hAnsiTheme="minorHAnsi"/>
          <w:color w:val="auto"/>
        </w:rPr>
        <w:t xml:space="preserve"> “Approvazione dei requisiti e delle modalità operative per la richiesta di iscrizione all’albo regionale degli accreditati per i servizi di istruzione e formazione professionale  Sezione A in attuazione della </w:t>
      </w:r>
      <w:proofErr w:type="spellStart"/>
      <w:r w:rsidRPr="0034408F">
        <w:rPr>
          <w:rFonts w:asciiTheme="minorHAnsi" w:hAnsiTheme="minorHAnsi"/>
          <w:color w:val="auto"/>
        </w:rPr>
        <w:t>D.G.R.</w:t>
      </w:r>
      <w:proofErr w:type="spellEnd"/>
      <w:r w:rsidRPr="0034408F">
        <w:rPr>
          <w:rFonts w:asciiTheme="minorHAnsi" w:hAnsiTheme="minorHAnsi"/>
          <w:color w:val="auto"/>
        </w:rPr>
        <w:t xml:space="preserve"> </w:t>
      </w:r>
      <w:proofErr w:type="spellStart"/>
      <w:r w:rsidRPr="0034408F">
        <w:rPr>
          <w:rFonts w:asciiTheme="minorHAnsi" w:hAnsiTheme="minorHAnsi"/>
          <w:color w:val="auto"/>
        </w:rPr>
        <w:t>n.IX</w:t>
      </w:r>
      <w:proofErr w:type="spellEnd"/>
      <w:r w:rsidRPr="0034408F">
        <w:rPr>
          <w:rFonts w:asciiTheme="minorHAnsi" w:hAnsiTheme="minorHAnsi"/>
          <w:color w:val="auto"/>
        </w:rPr>
        <w:t xml:space="preserve"> 2412 del 26/10/2011”. </w:t>
      </w:r>
    </w:p>
    <w:p w:rsidR="0039102F" w:rsidRDefault="0039102F" w:rsidP="0039102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34408F">
        <w:rPr>
          <w:rFonts w:asciiTheme="minorHAnsi" w:hAnsiTheme="minorHAnsi"/>
          <w:color w:val="auto"/>
        </w:rPr>
        <w:t xml:space="preserve">Visto il </w:t>
      </w:r>
      <w:proofErr w:type="spellStart"/>
      <w:r w:rsidRPr="0034408F">
        <w:rPr>
          <w:rFonts w:asciiTheme="minorHAnsi" w:hAnsiTheme="minorHAnsi"/>
          <w:b/>
          <w:color w:val="auto"/>
        </w:rPr>
        <w:t>D.D.U.O</w:t>
      </w:r>
      <w:proofErr w:type="spellEnd"/>
      <w:r w:rsidRPr="0034408F">
        <w:rPr>
          <w:rFonts w:asciiTheme="minorHAnsi" w:hAnsiTheme="minorHAnsi"/>
          <w:b/>
          <w:color w:val="auto"/>
        </w:rPr>
        <w:t xml:space="preserve"> </w:t>
      </w:r>
      <w:r w:rsidR="00B54C90">
        <w:rPr>
          <w:rFonts w:asciiTheme="minorHAnsi" w:hAnsiTheme="minorHAnsi"/>
          <w:b/>
          <w:color w:val="auto"/>
        </w:rPr>
        <w:t>n.</w:t>
      </w:r>
      <w:r w:rsidRPr="0034408F">
        <w:rPr>
          <w:rFonts w:asciiTheme="minorHAnsi" w:hAnsiTheme="minorHAnsi"/>
          <w:b/>
          <w:color w:val="auto"/>
        </w:rPr>
        <w:t>12550 del 20/12/2013</w:t>
      </w:r>
      <w:r w:rsidRPr="0034408F">
        <w:rPr>
          <w:rFonts w:asciiTheme="minorHAnsi" w:hAnsiTheme="minorHAnsi"/>
          <w:color w:val="auto"/>
        </w:rPr>
        <w:t xml:space="preserve"> “Approvazione delle indicazioni regionali per l’offerta formativa dei percorsi di Istruzione e Formazione Professionale di Secondo Ciclo (Art. 22 della </w:t>
      </w:r>
      <w:proofErr w:type="spellStart"/>
      <w:r w:rsidRPr="0034408F">
        <w:rPr>
          <w:rFonts w:asciiTheme="minorHAnsi" w:hAnsiTheme="minorHAnsi"/>
          <w:color w:val="auto"/>
        </w:rPr>
        <w:t>L.R.</w:t>
      </w:r>
      <w:proofErr w:type="spellEnd"/>
      <w:r w:rsidRPr="0034408F">
        <w:rPr>
          <w:rFonts w:asciiTheme="minorHAnsi" w:hAnsiTheme="minorHAnsi"/>
          <w:color w:val="auto"/>
        </w:rPr>
        <w:t xml:space="preserve"> 19/07)” e relativo Allegato A .</w:t>
      </w:r>
    </w:p>
    <w:p w:rsidR="00B54C90" w:rsidRPr="00D77204" w:rsidRDefault="00B54C90" w:rsidP="00B54C90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520B19">
        <w:rPr>
          <w:rFonts w:asciiTheme="minorHAnsi" w:hAnsiTheme="minorHAnsi"/>
          <w:color w:val="auto"/>
        </w:rPr>
        <w:t xml:space="preserve">Visto il </w:t>
      </w:r>
      <w:proofErr w:type="spellStart"/>
      <w:r w:rsidRPr="00520B19">
        <w:rPr>
          <w:rFonts w:asciiTheme="minorHAnsi" w:hAnsiTheme="minorHAnsi"/>
          <w:b/>
          <w:color w:val="auto"/>
        </w:rPr>
        <w:t>D.D.G.</w:t>
      </w:r>
      <w:proofErr w:type="spellEnd"/>
      <w:r w:rsidRPr="00520B19">
        <w:rPr>
          <w:rFonts w:asciiTheme="minorHAnsi" w:hAnsiTheme="minorHAnsi"/>
          <w:b/>
          <w:color w:val="auto"/>
        </w:rPr>
        <w:t xml:space="preserve"> n.7214 del 28.07.2014 </w:t>
      </w:r>
      <w:r w:rsidRPr="00520B19">
        <w:rPr>
          <w:rFonts w:asciiTheme="minorHAnsi" w:hAnsiTheme="minorHAnsi"/>
          <w:color w:val="auto"/>
        </w:rPr>
        <w:t>“Approvazione delle procedure</w:t>
      </w:r>
      <w:r w:rsidR="00520B19">
        <w:rPr>
          <w:rFonts w:asciiTheme="minorHAnsi" w:hAnsiTheme="minorHAnsi"/>
          <w:color w:val="auto"/>
        </w:rPr>
        <w:t>,</w:t>
      </w:r>
      <w:r w:rsidRPr="00520B19">
        <w:rPr>
          <w:rFonts w:asciiTheme="minorHAnsi" w:hAnsiTheme="minorHAnsi"/>
          <w:color w:val="auto"/>
        </w:rPr>
        <w:t xml:space="preserve"> disposizione</w:t>
      </w:r>
      <w:r w:rsidR="00520B19">
        <w:rPr>
          <w:rFonts w:asciiTheme="minorHAnsi" w:hAnsiTheme="minorHAnsi"/>
          <w:color w:val="auto"/>
        </w:rPr>
        <w:t>,</w:t>
      </w:r>
      <w:r w:rsidRPr="00520B19">
        <w:rPr>
          <w:rFonts w:asciiTheme="minorHAnsi" w:hAnsiTheme="minorHAnsi"/>
          <w:color w:val="auto"/>
        </w:rPr>
        <w:t xml:space="preserve"> adempimenti specifici e standard formativi minim</w:t>
      </w:r>
      <w:r w:rsidR="00520B19">
        <w:rPr>
          <w:rFonts w:asciiTheme="minorHAnsi" w:hAnsiTheme="minorHAnsi"/>
          <w:color w:val="auto"/>
        </w:rPr>
        <w:t>i</w:t>
      </w:r>
      <w:r w:rsidRPr="00520B19">
        <w:rPr>
          <w:rFonts w:asciiTheme="minorHAnsi" w:hAnsiTheme="minorHAnsi"/>
          <w:color w:val="auto"/>
        </w:rPr>
        <w:t xml:space="preserve"> di apprendimento relativi all’offerta di </w:t>
      </w:r>
      <w:r w:rsidR="00520B19" w:rsidRPr="00520B19">
        <w:rPr>
          <w:rFonts w:asciiTheme="minorHAnsi" w:hAnsiTheme="minorHAnsi"/>
          <w:color w:val="auto"/>
        </w:rPr>
        <w:t>Istruzione</w:t>
      </w:r>
      <w:r w:rsidRPr="00520B19">
        <w:rPr>
          <w:rFonts w:asciiTheme="minorHAnsi" w:hAnsiTheme="minorHAnsi"/>
          <w:color w:val="auto"/>
        </w:rPr>
        <w:t xml:space="preserve"> e </w:t>
      </w:r>
      <w:r w:rsidR="00520B19">
        <w:rPr>
          <w:rFonts w:asciiTheme="minorHAnsi" w:hAnsiTheme="minorHAnsi"/>
          <w:color w:val="auto"/>
        </w:rPr>
        <w:t>F</w:t>
      </w:r>
      <w:r w:rsidRPr="00520B19">
        <w:rPr>
          <w:rFonts w:asciiTheme="minorHAnsi" w:hAnsiTheme="minorHAnsi"/>
          <w:color w:val="auto"/>
        </w:rPr>
        <w:t xml:space="preserve">ormazione </w:t>
      </w:r>
      <w:r w:rsidR="00520B19">
        <w:rPr>
          <w:rFonts w:asciiTheme="minorHAnsi" w:hAnsiTheme="minorHAnsi"/>
          <w:color w:val="auto"/>
        </w:rPr>
        <w:t>P</w:t>
      </w:r>
      <w:r w:rsidRPr="00520B19">
        <w:rPr>
          <w:rFonts w:asciiTheme="minorHAnsi" w:hAnsiTheme="minorHAnsi"/>
          <w:color w:val="auto"/>
        </w:rPr>
        <w:t xml:space="preserve">rofessionale di </w:t>
      </w:r>
      <w:r w:rsidR="00520B19" w:rsidRPr="00520B19">
        <w:rPr>
          <w:rFonts w:asciiTheme="minorHAnsi" w:hAnsiTheme="minorHAnsi"/>
          <w:color w:val="auto"/>
        </w:rPr>
        <w:t>Secondo</w:t>
      </w:r>
      <w:r w:rsidRPr="00520B19">
        <w:rPr>
          <w:rFonts w:asciiTheme="minorHAnsi" w:hAnsiTheme="minorHAnsi"/>
          <w:color w:val="auto"/>
        </w:rPr>
        <w:t xml:space="preserve"> </w:t>
      </w:r>
      <w:r w:rsidR="00520B19">
        <w:rPr>
          <w:rFonts w:asciiTheme="minorHAnsi" w:hAnsiTheme="minorHAnsi"/>
          <w:color w:val="auto"/>
        </w:rPr>
        <w:t>C</w:t>
      </w:r>
      <w:r w:rsidR="00520B19" w:rsidRPr="00520B19">
        <w:rPr>
          <w:rFonts w:asciiTheme="minorHAnsi" w:hAnsiTheme="minorHAnsi"/>
          <w:color w:val="auto"/>
        </w:rPr>
        <w:t>iclo</w:t>
      </w:r>
      <w:r w:rsidRPr="00520B19">
        <w:rPr>
          <w:rFonts w:asciiTheme="minorHAnsi" w:hAnsiTheme="minorHAnsi"/>
          <w:color w:val="auto"/>
        </w:rPr>
        <w:t xml:space="preserve"> della </w:t>
      </w:r>
      <w:r w:rsidR="00520B19">
        <w:rPr>
          <w:rFonts w:asciiTheme="minorHAnsi" w:hAnsiTheme="minorHAnsi"/>
          <w:color w:val="auto"/>
        </w:rPr>
        <w:t>R</w:t>
      </w:r>
      <w:r w:rsidRPr="00520B19">
        <w:rPr>
          <w:rFonts w:asciiTheme="minorHAnsi" w:hAnsiTheme="minorHAnsi"/>
          <w:color w:val="auto"/>
        </w:rPr>
        <w:t xml:space="preserve">egione </w:t>
      </w:r>
      <w:r w:rsidR="00520B19" w:rsidRPr="00520B19">
        <w:rPr>
          <w:rFonts w:asciiTheme="minorHAnsi" w:hAnsiTheme="minorHAnsi"/>
          <w:color w:val="auto"/>
        </w:rPr>
        <w:t>Lombardia</w:t>
      </w:r>
      <w:r w:rsidR="00520B19">
        <w:rPr>
          <w:rFonts w:asciiTheme="minorHAnsi" w:hAnsiTheme="minorHAnsi"/>
          <w:color w:val="auto"/>
        </w:rPr>
        <w:t>”</w:t>
      </w:r>
      <w:r w:rsidRPr="00520B19">
        <w:rPr>
          <w:rFonts w:asciiTheme="minorHAnsi" w:hAnsiTheme="minorHAnsi"/>
          <w:color w:val="auto"/>
        </w:rPr>
        <w:t xml:space="preserve"> </w:t>
      </w:r>
      <w:r w:rsidR="00520B19">
        <w:rPr>
          <w:rFonts w:asciiTheme="minorHAnsi" w:hAnsiTheme="minorHAnsi"/>
          <w:color w:val="auto"/>
        </w:rPr>
        <w:t xml:space="preserve">e relativi allegati </w:t>
      </w:r>
      <w:r w:rsidRPr="00520B19">
        <w:rPr>
          <w:rFonts w:asciiTheme="minorHAnsi" w:hAnsiTheme="minorHAnsi"/>
          <w:color w:val="auto"/>
        </w:rPr>
        <w:t xml:space="preserve">in attuazione </w:t>
      </w:r>
      <w:r w:rsidR="00520B19">
        <w:rPr>
          <w:rFonts w:asciiTheme="minorHAnsi" w:hAnsiTheme="minorHAnsi"/>
          <w:color w:val="auto"/>
        </w:rPr>
        <w:t xml:space="preserve"> del </w:t>
      </w:r>
      <w:proofErr w:type="spellStart"/>
      <w:r w:rsidR="00520B19" w:rsidRPr="0034408F">
        <w:rPr>
          <w:rFonts w:asciiTheme="minorHAnsi" w:hAnsiTheme="minorHAnsi"/>
          <w:b/>
          <w:color w:val="auto"/>
        </w:rPr>
        <w:t>D.D.U.O</w:t>
      </w:r>
      <w:proofErr w:type="spellEnd"/>
      <w:r w:rsidR="00520B19" w:rsidRPr="0034408F">
        <w:rPr>
          <w:rFonts w:asciiTheme="minorHAnsi" w:hAnsiTheme="minorHAnsi"/>
          <w:b/>
          <w:color w:val="auto"/>
        </w:rPr>
        <w:t xml:space="preserve"> </w:t>
      </w:r>
      <w:r w:rsidR="00520B19">
        <w:rPr>
          <w:rFonts w:asciiTheme="minorHAnsi" w:hAnsiTheme="minorHAnsi"/>
          <w:b/>
          <w:color w:val="auto"/>
        </w:rPr>
        <w:t>n.</w:t>
      </w:r>
      <w:r w:rsidR="00520B19" w:rsidRPr="0034408F">
        <w:rPr>
          <w:rFonts w:asciiTheme="minorHAnsi" w:hAnsiTheme="minorHAnsi"/>
          <w:b/>
          <w:color w:val="auto"/>
        </w:rPr>
        <w:t>12550 del 20/12/2013</w:t>
      </w:r>
    </w:p>
    <w:p w:rsidR="00D77204" w:rsidRPr="006D2FC5" w:rsidRDefault="00D77204" w:rsidP="00B54C90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6D2FC5">
        <w:rPr>
          <w:rFonts w:asciiTheme="minorHAnsi" w:hAnsiTheme="minorHAnsi"/>
          <w:color w:val="auto"/>
        </w:rPr>
        <w:t>Vista la</w:t>
      </w:r>
      <w:r w:rsidRPr="006D2FC5">
        <w:rPr>
          <w:rFonts w:asciiTheme="minorHAnsi" w:hAnsiTheme="minorHAnsi"/>
          <w:b/>
          <w:color w:val="auto"/>
        </w:rPr>
        <w:t xml:space="preserve"> Delibera n. 2412 del 26.10.2011  </w:t>
      </w:r>
      <w:r w:rsidRPr="006D2FC5">
        <w:rPr>
          <w:rFonts w:asciiTheme="minorHAnsi" w:hAnsiTheme="minorHAnsi"/>
          <w:color w:val="auto"/>
        </w:rPr>
        <w:t xml:space="preserve">“Procedure e requisiti per l’accreditamento degli operatori pubblici e privati per l’erogazione dei servizi di </w:t>
      </w:r>
      <w:r w:rsidR="005952AE" w:rsidRPr="006D2FC5">
        <w:rPr>
          <w:rFonts w:asciiTheme="minorHAnsi" w:hAnsiTheme="minorHAnsi"/>
          <w:color w:val="auto"/>
        </w:rPr>
        <w:t>I</w:t>
      </w:r>
      <w:r w:rsidRPr="006D2FC5">
        <w:rPr>
          <w:rFonts w:asciiTheme="minorHAnsi" w:hAnsiTheme="minorHAnsi"/>
          <w:color w:val="auto"/>
        </w:rPr>
        <w:t xml:space="preserve">struzione e </w:t>
      </w:r>
      <w:r w:rsidR="005952AE" w:rsidRPr="006D2FC5">
        <w:rPr>
          <w:rFonts w:asciiTheme="minorHAnsi" w:hAnsiTheme="minorHAnsi"/>
          <w:color w:val="auto"/>
        </w:rPr>
        <w:t>F</w:t>
      </w:r>
      <w:r w:rsidRPr="006D2FC5">
        <w:rPr>
          <w:rFonts w:asciiTheme="minorHAnsi" w:hAnsiTheme="minorHAnsi"/>
          <w:color w:val="auto"/>
        </w:rPr>
        <w:t xml:space="preserve">ormazione </w:t>
      </w:r>
      <w:r w:rsidR="005952AE" w:rsidRPr="006D2FC5">
        <w:rPr>
          <w:rFonts w:asciiTheme="minorHAnsi" w:hAnsiTheme="minorHAnsi"/>
          <w:color w:val="auto"/>
        </w:rPr>
        <w:t>P</w:t>
      </w:r>
      <w:r w:rsidRPr="006D2FC5">
        <w:rPr>
          <w:rFonts w:asciiTheme="minorHAnsi" w:hAnsiTheme="minorHAnsi"/>
          <w:color w:val="auto"/>
        </w:rPr>
        <w:t xml:space="preserve">rofessionale nonché dei servizi per il lavoro” </w:t>
      </w:r>
    </w:p>
    <w:p w:rsidR="00D77204" w:rsidRPr="006D2FC5" w:rsidRDefault="00D77204" w:rsidP="00B54C90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6D2FC5">
        <w:rPr>
          <w:rFonts w:asciiTheme="minorHAnsi" w:hAnsiTheme="minorHAnsi"/>
          <w:color w:val="auto"/>
        </w:rPr>
        <w:t>Vista il</w:t>
      </w:r>
      <w:r w:rsidRPr="006D2FC5">
        <w:rPr>
          <w:rFonts w:asciiTheme="minorHAnsi" w:hAnsiTheme="minorHAnsi"/>
          <w:b/>
          <w:color w:val="auto"/>
        </w:rPr>
        <w:t xml:space="preserve"> </w:t>
      </w:r>
      <w:proofErr w:type="spellStart"/>
      <w:r w:rsidRPr="006D2FC5">
        <w:rPr>
          <w:rFonts w:asciiTheme="minorHAnsi" w:hAnsiTheme="minorHAnsi"/>
          <w:b/>
          <w:color w:val="auto"/>
        </w:rPr>
        <w:t>D.D.G.</w:t>
      </w:r>
      <w:proofErr w:type="spellEnd"/>
      <w:r w:rsidRPr="006D2FC5">
        <w:rPr>
          <w:rFonts w:asciiTheme="minorHAnsi" w:hAnsiTheme="minorHAnsi"/>
          <w:b/>
          <w:color w:val="auto"/>
        </w:rPr>
        <w:t xml:space="preserve">  n. 9794 del 31/10/2012  </w:t>
      </w:r>
      <w:r w:rsidRPr="006D2FC5">
        <w:rPr>
          <w:rFonts w:asciiTheme="minorHAnsi" w:hAnsiTheme="minorHAnsi"/>
          <w:color w:val="auto"/>
        </w:rPr>
        <w:t>“</w:t>
      </w:r>
      <w:r w:rsidR="005952AE" w:rsidRPr="006D2FC5">
        <w:rPr>
          <w:rFonts w:asciiTheme="minorHAnsi" w:hAnsiTheme="minorHAnsi"/>
          <w:color w:val="auto"/>
        </w:rPr>
        <w:t>A</w:t>
      </w:r>
      <w:r w:rsidRPr="006D2FC5">
        <w:rPr>
          <w:rFonts w:asciiTheme="minorHAnsi" w:hAnsiTheme="minorHAnsi"/>
          <w:color w:val="auto"/>
        </w:rPr>
        <w:t xml:space="preserve">pprovazione dei requisiti e delle modalità operative per la richiesta di iscrizione all’albo regionale per i servizi di istruzione e formazione professionale – sezione b  e all’albo regionale degli accreditati per i </w:t>
      </w:r>
      <w:proofErr w:type="spellStart"/>
      <w:r w:rsidRPr="006D2FC5">
        <w:rPr>
          <w:rFonts w:asciiTheme="minorHAnsi" w:hAnsiTheme="minorHAnsi"/>
          <w:color w:val="auto"/>
        </w:rPr>
        <w:t>serivizi</w:t>
      </w:r>
      <w:proofErr w:type="spellEnd"/>
      <w:r w:rsidRPr="006D2FC5">
        <w:rPr>
          <w:rFonts w:asciiTheme="minorHAnsi" w:hAnsiTheme="minorHAnsi"/>
          <w:color w:val="auto"/>
        </w:rPr>
        <w:t xml:space="preserve"> al lavoro in attuazione del  </w:t>
      </w:r>
      <w:proofErr w:type="spellStart"/>
      <w:r w:rsidRPr="006D2FC5">
        <w:rPr>
          <w:rFonts w:asciiTheme="minorHAnsi" w:hAnsiTheme="minorHAnsi"/>
          <w:color w:val="auto"/>
        </w:rPr>
        <w:t>D.G.R.</w:t>
      </w:r>
      <w:proofErr w:type="spellEnd"/>
      <w:r w:rsidRPr="006D2FC5">
        <w:rPr>
          <w:rFonts w:asciiTheme="minorHAnsi" w:hAnsiTheme="minorHAnsi"/>
          <w:color w:val="auto"/>
        </w:rPr>
        <w:t xml:space="preserve"> n. IX 2412 DEL 26/10/2011</w:t>
      </w:r>
      <w:r w:rsidR="005952AE" w:rsidRPr="006D2FC5">
        <w:rPr>
          <w:rFonts w:asciiTheme="minorHAnsi" w:hAnsiTheme="minorHAnsi"/>
          <w:color w:val="auto"/>
        </w:rPr>
        <w:t>”</w:t>
      </w:r>
      <w:r w:rsidRPr="006D2FC5">
        <w:rPr>
          <w:rFonts w:asciiTheme="minorHAnsi" w:hAnsiTheme="minorHAnsi"/>
          <w:color w:val="auto"/>
        </w:rPr>
        <w:t xml:space="preserve"> </w:t>
      </w:r>
    </w:p>
    <w:p w:rsidR="000F3A8A" w:rsidRPr="006D2FC5" w:rsidRDefault="0039102F" w:rsidP="0039102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6D2FC5">
        <w:rPr>
          <w:rFonts w:asciiTheme="minorHAnsi" w:hAnsiTheme="minorHAnsi"/>
          <w:color w:val="auto"/>
        </w:rPr>
        <w:t>Vista l’esigenza di dare continuità all’</w:t>
      </w:r>
      <w:r w:rsidR="0081234E" w:rsidRPr="006D2FC5">
        <w:rPr>
          <w:rFonts w:asciiTheme="minorHAnsi" w:hAnsiTheme="minorHAnsi"/>
          <w:color w:val="auto"/>
        </w:rPr>
        <w:t>erogazione di specifici interventi formativi e/o erogazione di servizi per il lavoro rivolti alla ricerca, collocazione e ricollocazione lavorativa di giovani ed adulti, finanziati annualmente dalla Regione Lombardia attraverso appositi Avvisi/Bandi, senza garanzia di continuità del servizio stesso</w:t>
      </w:r>
    </w:p>
    <w:p w:rsidR="0039102F" w:rsidRPr="0034408F" w:rsidRDefault="0039102F" w:rsidP="0039102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34408F">
        <w:rPr>
          <w:rFonts w:asciiTheme="minorHAnsi" w:hAnsiTheme="minorHAnsi"/>
          <w:color w:val="auto"/>
        </w:rPr>
        <w:t>Nel rispetto della normativa vigente in materia di assunzione per i dipendenti delle Aziende Speciali di emanazione della Provincia.</w:t>
      </w:r>
    </w:p>
    <w:p w:rsidR="0039102F" w:rsidRDefault="0039102F" w:rsidP="0039102F">
      <w:pPr>
        <w:pStyle w:val="Default"/>
        <w:jc w:val="both"/>
        <w:rPr>
          <w:rFonts w:asciiTheme="minorHAnsi" w:hAnsiTheme="minorHAnsi"/>
          <w:color w:val="auto"/>
        </w:rPr>
      </w:pPr>
    </w:p>
    <w:p w:rsidR="006D2FC5" w:rsidRDefault="006D2FC5" w:rsidP="0039102F">
      <w:pPr>
        <w:pStyle w:val="Default"/>
        <w:jc w:val="both"/>
        <w:rPr>
          <w:rFonts w:asciiTheme="minorHAnsi" w:hAnsiTheme="minorHAnsi"/>
          <w:color w:val="auto"/>
        </w:rPr>
      </w:pPr>
    </w:p>
    <w:p w:rsidR="006D2FC5" w:rsidRPr="0034408F" w:rsidRDefault="006D2FC5" w:rsidP="0039102F">
      <w:pPr>
        <w:pStyle w:val="Default"/>
        <w:jc w:val="both"/>
        <w:rPr>
          <w:rFonts w:asciiTheme="minorHAnsi" w:hAnsiTheme="minorHAnsi"/>
          <w:color w:val="auto"/>
        </w:rPr>
      </w:pPr>
    </w:p>
    <w:p w:rsidR="0039102F" w:rsidRPr="0034408F" w:rsidRDefault="0039102F" w:rsidP="0039102F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34408F">
        <w:rPr>
          <w:rFonts w:asciiTheme="minorHAnsi" w:hAnsiTheme="minorHAnsi"/>
          <w:b/>
          <w:color w:val="auto"/>
        </w:rPr>
        <w:t>RENDE NOTO</w:t>
      </w:r>
    </w:p>
    <w:p w:rsidR="0039102F" w:rsidRPr="0034408F" w:rsidRDefault="0039102F" w:rsidP="0039102F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39102F" w:rsidRDefault="00C42EF6" w:rsidP="0039102F">
      <w:pPr>
        <w:pStyle w:val="Default"/>
        <w:jc w:val="both"/>
        <w:rPr>
          <w:rFonts w:asciiTheme="minorHAnsi" w:hAnsiTheme="minorHAnsi"/>
          <w:color w:val="auto"/>
        </w:rPr>
      </w:pPr>
      <w:r w:rsidRPr="00AA6CD3">
        <w:rPr>
          <w:rFonts w:asciiTheme="minorHAnsi" w:hAnsiTheme="minorHAnsi"/>
          <w:color w:val="auto"/>
        </w:rPr>
        <w:t xml:space="preserve">come da Delibera del 25 ottobre 2016, </w:t>
      </w:r>
      <w:r w:rsidR="0039102F" w:rsidRPr="00AA6CD3">
        <w:rPr>
          <w:rFonts w:asciiTheme="minorHAnsi" w:hAnsiTheme="minorHAnsi"/>
          <w:color w:val="auto"/>
        </w:rPr>
        <w:t>che è indetta una valutazione/selezione attraverso evidenza pubblica di personale da assumere a tempo determinato per un massimo di n. 36 mesi e per massimo n. 36</w:t>
      </w:r>
      <w:r w:rsidR="009D37BE" w:rsidRPr="00AA6CD3">
        <w:rPr>
          <w:rFonts w:asciiTheme="minorHAnsi" w:hAnsiTheme="minorHAnsi"/>
          <w:color w:val="auto"/>
        </w:rPr>
        <w:t xml:space="preserve"> ore settimanali per la</w:t>
      </w:r>
      <w:r w:rsidR="0039102F" w:rsidRPr="00AA6CD3">
        <w:rPr>
          <w:rFonts w:asciiTheme="minorHAnsi" w:hAnsiTheme="minorHAnsi"/>
          <w:color w:val="auto"/>
        </w:rPr>
        <w:t xml:space="preserve"> seguent</w:t>
      </w:r>
      <w:r w:rsidR="009D37BE" w:rsidRPr="00AA6CD3">
        <w:rPr>
          <w:rFonts w:asciiTheme="minorHAnsi" w:hAnsiTheme="minorHAnsi"/>
          <w:color w:val="auto"/>
        </w:rPr>
        <w:t>e</w:t>
      </w:r>
      <w:r w:rsidR="0039102F" w:rsidRPr="00AA6CD3">
        <w:rPr>
          <w:rFonts w:asciiTheme="minorHAnsi" w:hAnsiTheme="minorHAnsi"/>
          <w:color w:val="auto"/>
        </w:rPr>
        <w:t xml:space="preserve"> figur</w:t>
      </w:r>
      <w:r w:rsidR="009D37BE" w:rsidRPr="00AA6CD3">
        <w:rPr>
          <w:rFonts w:asciiTheme="minorHAnsi" w:hAnsiTheme="minorHAnsi"/>
          <w:color w:val="auto"/>
        </w:rPr>
        <w:t>a</w:t>
      </w:r>
      <w:r w:rsidR="00AD6AF6" w:rsidRPr="00AA6CD3">
        <w:rPr>
          <w:rFonts w:asciiTheme="minorHAnsi" w:hAnsiTheme="minorHAnsi"/>
          <w:color w:val="auto"/>
        </w:rPr>
        <w:t xml:space="preserve"> professionale</w:t>
      </w:r>
      <w:r w:rsidR="0039102F" w:rsidRPr="00AA6CD3">
        <w:rPr>
          <w:rFonts w:asciiTheme="minorHAnsi" w:hAnsiTheme="minorHAnsi"/>
          <w:color w:val="auto"/>
        </w:rPr>
        <w:t>:</w:t>
      </w:r>
    </w:p>
    <w:p w:rsidR="0039102F" w:rsidRPr="0034408F" w:rsidRDefault="0039102F" w:rsidP="0039102F">
      <w:pPr>
        <w:pStyle w:val="Default"/>
        <w:jc w:val="both"/>
        <w:rPr>
          <w:rFonts w:asciiTheme="minorHAnsi" w:hAnsiTheme="minorHAnsi"/>
          <w:color w:val="auto"/>
        </w:rPr>
      </w:pPr>
    </w:p>
    <w:p w:rsidR="00B1557F" w:rsidRPr="00A57F4B" w:rsidRDefault="0039102F" w:rsidP="0039102F">
      <w:pPr>
        <w:pStyle w:val="Default"/>
        <w:jc w:val="both"/>
        <w:rPr>
          <w:rFonts w:asciiTheme="minorHAnsi" w:hAnsiTheme="minorHAnsi"/>
          <w:color w:val="FF0000"/>
        </w:rPr>
      </w:pPr>
      <w:r w:rsidRPr="00A57F4B">
        <w:rPr>
          <w:rFonts w:asciiTheme="minorHAnsi" w:hAnsiTheme="minorHAnsi"/>
          <w:b/>
          <w:color w:val="auto"/>
        </w:rPr>
        <w:t xml:space="preserve">AREA FUNZIONALE </w:t>
      </w:r>
      <w:r w:rsidR="009D37BE" w:rsidRPr="00A57F4B">
        <w:rPr>
          <w:rFonts w:asciiTheme="minorHAnsi" w:hAnsiTheme="minorHAnsi"/>
          <w:b/>
          <w:color w:val="auto"/>
        </w:rPr>
        <w:t>1</w:t>
      </w:r>
      <w:r w:rsidR="000F3A8A" w:rsidRPr="00A57F4B">
        <w:rPr>
          <w:rFonts w:asciiTheme="minorHAnsi" w:hAnsiTheme="minorHAnsi"/>
          <w:b/>
          <w:color w:val="auto"/>
        </w:rPr>
        <w:t>:</w:t>
      </w:r>
      <w:r w:rsidRPr="00A57F4B">
        <w:rPr>
          <w:rFonts w:asciiTheme="minorHAnsi" w:hAnsiTheme="minorHAnsi"/>
          <w:b/>
          <w:color w:val="auto"/>
        </w:rPr>
        <w:t xml:space="preserve"> </w:t>
      </w:r>
      <w:r w:rsidR="00AD6AF6" w:rsidRPr="00A57F4B">
        <w:rPr>
          <w:rFonts w:asciiTheme="minorHAnsi" w:hAnsiTheme="minorHAnsi"/>
          <w:b/>
          <w:color w:val="auto"/>
        </w:rPr>
        <w:t xml:space="preserve">OPERATORE </w:t>
      </w:r>
      <w:proofErr w:type="spellStart"/>
      <w:r w:rsidR="00AD6AF6" w:rsidRPr="00A57F4B">
        <w:rPr>
          <w:rFonts w:asciiTheme="minorHAnsi" w:hAnsiTheme="minorHAnsi"/>
          <w:b/>
          <w:color w:val="auto"/>
        </w:rPr>
        <w:t>DI</w:t>
      </w:r>
      <w:proofErr w:type="spellEnd"/>
      <w:r w:rsidR="00AD6AF6" w:rsidRPr="00A57F4B">
        <w:rPr>
          <w:rFonts w:asciiTheme="minorHAnsi" w:hAnsiTheme="minorHAnsi"/>
          <w:b/>
          <w:color w:val="auto"/>
        </w:rPr>
        <w:t xml:space="preserve"> SEGRETERIA </w:t>
      </w:r>
    </w:p>
    <w:p w:rsidR="0039102F" w:rsidRPr="00A57F4B" w:rsidRDefault="00AD6AF6" w:rsidP="0039102F">
      <w:pPr>
        <w:pStyle w:val="Default"/>
        <w:jc w:val="both"/>
        <w:rPr>
          <w:rFonts w:asciiTheme="minorHAnsi" w:hAnsiTheme="minorHAnsi"/>
          <w:b/>
          <w:color w:val="auto"/>
        </w:rPr>
      </w:pPr>
      <w:r w:rsidRPr="00A57F4B">
        <w:rPr>
          <w:rFonts w:asciiTheme="minorHAnsi" w:hAnsiTheme="minorHAnsi"/>
          <w:color w:val="auto"/>
        </w:rPr>
        <w:t>III</w:t>
      </w:r>
      <w:r w:rsidR="0039102F" w:rsidRPr="00A57F4B">
        <w:rPr>
          <w:rFonts w:asciiTheme="minorHAnsi" w:hAnsiTheme="minorHAnsi"/>
          <w:color w:val="auto"/>
        </w:rPr>
        <w:t xml:space="preserve"> </w:t>
      </w:r>
      <w:bookmarkStart w:id="2" w:name="OLE_LINK3"/>
      <w:bookmarkStart w:id="3" w:name="OLE_LINK4"/>
      <w:r w:rsidR="0039102F" w:rsidRPr="00A57F4B">
        <w:rPr>
          <w:rFonts w:asciiTheme="minorHAnsi" w:hAnsiTheme="minorHAnsi"/>
          <w:color w:val="auto"/>
        </w:rPr>
        <w:t>livello CCNL FORMAZIONE PROFESSIONALE</w:t>
      </w:r>
    </w:p>
    <w:bookmarkEnd w:id="2"/>
    <w:bookmarkEnd w:id="3"/>
    <w:p w:rsidR="0013182C" w:rsidRPr="00A57F4B" w:rsidRDefault="0013182C" w:rsidP="0039102F">
      <w:pPr>
        <w:pStyle w:val="Default"/>
        <w:jc w:val="both"/>
        <w:rPr>
          <w:rFonts w:asciiTheme="minorHAnsi" w:hAnsiTheme="minorHAnsi"/>
          <w:color w:val="auto"/>
        </w:rPr>
      </w:pPr>
    </w:p>
    <w:p w:rsidR="0039102F" w:rsidRPr="0034408F" w:rsidRDefault="0039102F" w:rsidP="0039102F">
      <w:pPr>
        <w:pStyle w:val="Default"/>
        <w:jc w:val="both"/>
        <w:rPr>
          <w:rFonts w:asciiTheme="minorHAnsi" w:hAnsiTheme="minorHAnsi"/>
          <w:color w:val="auto"/>
        </w:rPr>
      </w:pPr>
      <w:r w:rsidRPr="00A57F4B">
        <w:rPr>
          <w:rFonts w:asciiTheme="minorHAnsi" w:hAnsiTheme="minorHAnsi"/>
          <w:color w:val="auto"/>
        </w:rPr>
        <w:t>La graduatoria, risultato della selezione, rimane efficace per un massimo di tre anni formativi dalla data del provvedimento</w:t>
      </w:r>
      <w:r w:rsidRPr="0034408F">
        <w:rPr>
          <w:rFonts w:asciiTheme="minorHAnsi" w:hAnsiTheme="minorHAnsi"/>
          <w:color w:val="auto"/>
        </w:rPr>
        <w:t xml:space="preserve"> di approvazione per l’eventuale copertura dei posti che si venissero a rendere in seguito vacanti o disponibili.</w:t>
      </w:r>
    </w:p>
    <w:p w:rsidR="0039102F" w:rsidRPr="00963489" w:rsidRDefault="0039102F" w:rsidP="00963489">
      <w:pPr>
        <w:pStyle w:val="Default"/>
        <w:jc w:val="both"/>
        <w:rPr>
          <w:rFonts w:asciiTheme="minorHAnsi" w:hAnsiTheme="minorHAnsi"/>
          <w:color w:val="auto"/>
        </w:rPr>
      </w:pPr>
      <w:r w:rsidRPr="00963489">
        <w:rPr>
          <w:rFonts w:asciiTheme="minorHAnsi" w:hAnsiTheme="minorHAnsi"/>
          <w:color w:val="auto"/>
        </w:rPr>
        <w:t xml:space="preserve">Il presente Avviso è emanato nel rispetto del </w:t>
      </w:r>
      <w:proofErr w:type="spellStart"/>
      <w:r w:rsidRPr="00963489">
        <w:rPr>
          <w:rFonts w:asciiTheme="minorHAnsi" w:hAnsiTheme="minorHAnsi"/>
          <w:color w:val="auto"/>
        </w:rPr>
        <w:t>D.Lgs.</w:t>
      </w:r>
      <w:proofErr w:type="spellEnd"/>
      <w:r w:rsidRPr="00963489">
        <w:rPr>
          <w:rFonts w:asciiTheme="minorHAnsi" w:hAnsiTheme="minorHAnsi"/>
          <w:color w:val="auto"/>
        </w:rPr>
        <w:t xml:space="preserve"> n. 198 dell’11/04/2006, “Codice delle pari opportunità tra uomo e donna, a norma dell’articolo 6 della legge 28 novembre 2005, n.246”.</w:t>
      </w:r>
    </w:p>
    <w:p w:rsidR="001B1434" w:rsidRDefault="001B1434" w:rsidP="0039102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39102F" w:rsidRPr="008E1430" w:rsidRDefault="0039102F" w:rsidP="0039102F">
      <w:pPr>
        <w:jc w:val="both"/>
        <w:rPr>
          <w:rFonts w:asciiTheme="minorHAnsi" w:hAnsiTheme="minorHAnsi"/>
          <w:b/>
          <w:sz w:val="28"/>
          <w:szCs w:val="28"/>
        </w:rPr>
      </w:pPr>
      <w:r w:rsidRPr="00EC67CA">
        <w:rPr>
          <w:rFonts w:asciiTheme="minorHAnsi" w:hAnsiTheme="minorHAnsi"/>
          <w:b/>
          <w:sz w:val="28"/>
          <w:szCs w:val="28"/>
          <w:u w:val="single"/>
        </w:rPr>
        <w:t>REQUISITI D’ACCESSO</w:t>
      </w:r>
    </w:p>
    <w:p w:rsidR="0039102F" w:rsidRDefault="0039102F" w:rsidP="0039102F">
      <w:pPr>
        <w:jc w:val="both"/>
      </w:pPr>
    </w:p>
    <w:p w:rsidR="0039102F" w:rsidRPr="008E1430" w:rsidRDefault="0039102F" w:rsidP="0039102F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EC67CA">
        <w:rPr>
          <w:rFonts w:asciiTheme="minorHAnsi" w:hAnsiTheme="minorHAnsi"/>
          <w:b/>
          <w:bCs/>
          <w:color w:val="auto"/>
          <w:sz w:val="28"/>
          <w:szCs w:val="28"/>
        </w:rPr>
        <w:t xml:space="preserve">REQUISITI GENERALI </w:t>
      </w:r>
    </w:p>
    <w:p w:rsidR="0039102F" w:rsidRPr="0034408F" w:rsidRDefault="0039102F" w:rsidP="0039102F">
      <w:pPr>
        <w:pStyle w:val="Default"/>
        <w:ind w:firstLine="708"/>
        <w:jc w:val="both"/>
        <w:rPr>
          <w:rFonts w:asciiTheme="minorHAnsi" w:hAnsiTheme="minorHAnsi"/>
          <w:color w:val="auto"/>
        </w:rPr>
      </w:pPr>
    </w:p>
    <w:p w:rsidR="0039102F" w:rsidRPr="0034408F" w:rsidRDefault="0039102F" w:rsidP="0039102F">
      <w:pPr>
        <w:pStyle w:val="Default"/>
        <w:jc w:val="both"/>
        <w:rPr>
          <w:rFonts w:asciiTheme="minorHAnsi" w:hAnsiTheme="minorHAnsi"/>
          <w:color w:val="auto"/>
        </w:rPr>
      </w:pPr>
      <w:r w:rsidRPr="0034408F">
        <w:rPr>
          <w:rFonts w:asciiTheme="minorHAnsi" w:hAnsiTheme="minorHAnsi"/>
          <w:color w:val="auto"/>
        </w:rPr>
        <w:t xml:space="preserve">I Candidati alla data della presentazione della domanda devono possedere i seguenti requisiti generali: </w:t>
      </w:r>
    </w:p>
    <w:p w:rsidR="0039102F" w:rsidRPr="0034408F" w:rsidRDefault="0039102F" w:rsidP="0039102F">
      <w:pPr>
        <w:pStyle w:val="Default"/>
        <w:jc w:val="both"/>
        <w:rPr>
          <w:rFonts w:asciiTheme="minorHAnsi" w:hAnsiTheme="minorHAnsi"/>
          <w:color w:val="auto"/>
        </w:rPr>
      </w:pPr>
    </w:p>
    <w:p w:rsidR="0039102F" w:rsidRPr="0034408F" w:rsidRDefault="0039102F" w:rsidP="0039102F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/>
          <w:color w:val="auto"/>
        </w:rPr>
      </w:pPr>
      <w:r w:rsidRPr="0034408F">
        <w:rPr>
          <w:rFonts w:asciiTheme="minorHAnsi" w:hAnsiTheme="minorHAnsi"/>
          <w:color w:val="auto"/>
        </w:rPr>
        <w:t xml:space="preserve">Cittadinanza italiana o dei Paesi dell’Unione Europea, secondo quanto previsto dall’art. 38 del </w:t>
      </w:r>
      <w:proofErr w:type="spellStart"/>
      <w:r w:rsidRPr="0034408F">
        <w:rPr>
          <w:rFonts w:asciiTheme="minorHAnsi" w:hAnsiTheme="minorHAnsi"/>
          <w:color w:val="auto"/>
        </w:rPr>
        <w:t>D.Lgs.</w:t>
      </w:r>
      <w:proofErr w:type="spellEnd"/>
      <w:r w:rsidRPr="0034408F">
        <w:rPr>
          <w:rFonts w:asciiTheme="minorHAnsi" w:hAnsiTheme="minorHAnsi"/>
          <w:color w:val="auto"/>
        </w:rPr>
        <w:t xml:space="preserve"> 165/01 e successive modifiche. Per i cittadini degli Stati membri dell’Unione Europea è richiesto il godimento dei diritti civili e politici dello Stato di appartenenza e adeguata conoscenza della lingua italiana (</w:t>
      </w:r>
      <w:proofErr w:type="spellStart"/>
      <w:r w:rsidRPr="0034408F">
        <w:rPr>
          <w:rFonts w:asciiTheme="minorHAnsi" w:hAnsiTheme="minorHAnsi"/>
          <w:color w:val="auto"/>
        </w:rPr>
        <w:t>D.P.C.M.</w:t>
      </w:r>
      <w:proofErr w:type="spellEnd"/>
      <w:r w:rsidRPr="0034408F">
        <w:rPr>
          <w:rFonts w:asciiTheme="minorHAnsi" w:hAnsiTheme="minorHAnsi"/>
          <w:color w:val="auto"/>
        </w:rPr>
        <w:t xml:space="preserve"> n. 174 del 07/02/1994). </w:t>
      </w:r>
    </w:p>
    <w:p w:rsidR="0039102F" w:rsidRPr="0034408F" w:rsidRDefault="0039102F" w:rsidP="0039102F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/>
          <w:color w:val="auto"/>
        </w:rPr>
      </w:pPr>
      <w:r w:rsidRPr="0034408F">
        <w:rPr>
          <w:rFonts w:asciiTheme="minorHAnsi" w:hAnsiTheme="minorHAnsi"/>
          <w:color w:val="auto"/>
        </w:rPr>
        <w:t>Età non inferiore agli anni 18.</w:t>
      </w:r>
    </w:p>
    <w:p w:rsidR="0039102F" w:rsidRPr="0034408F" w:rsidRDefault="0039102F" w:rsidP="0039102F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/>
          <w:color w:val="auto"/>
        </w:rPr>
      </w:pPr>
      <w:r w:rsidRPr="0034408F">
        <w:rPr>
          <w:rFonts w:asciiTheme="minorHAnsi" w:hAnsiTheme="minorHAnsi"/>
          <w:color w:val="auto"/>
        </w:rPr>
        <w:t xml:space="preserve">Godimento dei diritti civili e politici. Non può partecipare alla selezione chi sia escluso dall’elettorato attivo e chi sia stato destituito o dispensato dall’impiego presso una Pubblica Amministrazione per persistente insufficiente rendimento, ovvero sia stato dichiarato decaduto da un impiego pubblico </w:t>
      </w:r>
      <w:r>
        <w:rPr>
          <w:rFonts w:asciiTheme="minorHAnsi" w:hAnsiTheme="minorHAnsi"/>
          <w:color w:val="auto"/>
        </w:rPr>
        <w:t>.</w:t>
      </w:r>
    </w:p>
    <w:p w:rsidR="0039102F" w:rsidRPr="0034408F" w:rsidRDefault="0039102F" w:rsidP="0039102F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/>
          <w:color w:val="auto"/>
        </w:rPr>
      </w:pPr>
      <w:r w:rsidRPr="0034408F">
        <w:rPr>
          <w:rFonts w:asciiTheme="minorHAnsi" w:hAnsiTheme="minorHAnsi"/>
          <w:color w:val="auto"/>
        </w:rPr>
        <w:t>Non aver riportato condanne penali e/o non riportare procedimenti penali pendenti per reati contro la Pubblica Amministrazione.</w:t>
      </w:r>
    </w:p>
    <w:p w:rsidR="0039102F" w:rsidRPr="0034408F" w:rsidRDefault="0039102F" w:rsidP="0039102F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/>
          <w:color w:val="auto"/>
        </w:rPr>
      </w:pPr>
      <w:r w:rsidRPr="0034408F">
        <w:rPr>
          <w:rFonts w:asciiTheme="minorHAnsi" w:hAnsiTheme="minorHAnsi"/>
          <w:color w:val="auto"/>
        </w:rPr>
        <w:t>Idoneità fisica allo svolgimento delle mansioni relative alle funzioni richieste. L’</w:t>
      </w:r>
      <w:r>
        <w:rPr>
          <w:rFonts w:asciiTheme="minorHAnsi" w:hAnsiTheme="minorHAnsi"/>
          <w:color w:val="auto"/>
        </w:rPr>
        <w:t xml:space="preserve">Agenzia </w:t>
      </w:r>
      <w:r w:rsidRPr="0034408F">
        <w:rPr>
          <w:rFonts w:asciiTheme="minorHAnsi" w:hAnsiTheme="minorHAnsi"/>
          <w:color w:val="auto"/>
        </w:rPr>
        <w:t xml:space="preserve">potrà sottoporre a visita medica di controllo i neoassunti/incaricati in base alla normativa vigente. </w:t>
      </w:r>
    </w:p>
    <w:p w:rsidR="0039102F" w:rsidRPr="0034408F" w:rsidRDefault="0039102F" w:rsidP="0039102F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/>
          <w:color w:val="auto"/>
        </w:rPr>
      </w:pPr>
      <w:r w:rsidRPr="0034408F">
        <w:rPr>
          <w:rFonts w:asciiTheme="minorHAnsi" w:hAnsiTheme="minorHAnsi"/>
          <w:color w:val="auto"/>
        </w:rPr>
        <w:t>Requisiti previsti dal Decreto di accreditamento della Regione Lombardia n. 5808 del 08/06/2010</w:t>
      </w:r>
      <w:r w:rsidR="0040427B">
        <w:rPr>
          <w:rFonts w:asciiTheme="minorHAnsi" w:hAnsiTheme="minorHAnsi"/>
          <w:color w:val="auto"/>
        </w:rPr>
        <w:t xml:space="preserve"> e</w:t>
      </w:r>
      <w:r w:rsidR="006D2FC5">
        <w:rPr>
          <w:rFonts w:asciiTheme="minorHAnsi" w:hAnsiTheme="minorHAnsi"/>
          <w:color w:val="auto"/>
        </w:rPr>
        <w:t xml:space="preserve"> dal </w:t>
      </w:r>
      <w:proofErr w:type="spellStart"/>
      <w:r w:rsidR="006D2FC5">
        <w:rPr>
          <w:rFonts w:asciiTheme="minorHAnsi" w:hAnsiTheme="minorHAnsi"/>
          <w:color w:val="auto"/>
        </w:rPr>
        <w:t>D.D.G.</w:t>
      </w:r>
      <w:proofErr w:type="spellEnd"/>
      <w:r w:rsidR="006D2FC5">
        <w:rPr>
          <w:rFonts w:asciiTheme="minorHAnsi" w:hAnsiTheme="minorHAnsi"/>
          <w:color w:val="auto"/>
        </w:rPr>
        <w:t xml:space="preserve"> n. 9794 del 31/10/2012</w:t>
      </w:r>
      <w:r w:rsidR="0040427B">
        <w:rPr>
          <w:rFonts w:asciiTheme="minorHAnsi" w:hAnsiTheme="minorHAnsi"/>
          <w:color w:val="auto"/>
        </w:rPr>
        <w:t xml:space="preserve"> </w:t>
      </w:r>
      <w:r w:rsidR="006D2FC5">
        <w:rPr>
          <w:rFonts w:asciiTheme="minorHAnsi" w:hAnsiTheme="minorHAnsi"/>
          <w:color w:val="auto"/>
        </w:rPr>
        <w:t xml:space="preserve">e </w:t>
      </w:r>
      <w:r w:rsidR="0040427B">
        <w:rPr>
          <w:rFonts w:asciiTheme="minorHAnsi" w:hAnsiTheme="minorHAnsi"/>
          <w:color w:val="auto"/>
        </w:rPr>
        <w:t>successive modifiche e integrazioni</w:t>
      </w:r>
      <w:r>
        <w:rPr>
          <w:rFonts w:asciiTheme="minorHAnsi" w:hAnsiTheme="minorHAnsi"/>
          <w:color w:val="auto"/>
        </w:rPr>
        <w:t>.</w:t>
      </w:r>
      <w:r w:rsidRPr="0034408F">
        <w:rPr>
          <w:rFonts w:asciiTheme="minorHAnsi" w:hAnsiTheme="minorHAnsi"/>
          <w:color w:val="auto"/>
        </w:rPr>
        <w:t xml:space="preserve"> </w:t>
      </w:r>
    </w:p>
    <w:p w:rsidR="0039102F" w:rsidRPr="0034408F" w:rsidRDefault="0039102F" w:rsidP="0039102F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/>
          <w:color w:val="auto"/>
        </w:rPr>
      </w:pPr>
      <w:r w:rsidRPr="0034408F">
        <w:rPr>
          <w:rFonts w:asciiTheme="minorHAnsi" w:hAnsiTheme="minorHAnsi"/>
          <w:color w:val="auto"/>
        </w:rPr>
        <w:t xml:space="preserve">Per i partecipanti maschi nati entro il 31/12/1985, posizione regolare nei confronti degli obblighi militari, ai sensi dell’art. 77 del </w:t>
      </w:r>
      <w:proofErr w:type="spellStart"/>
      <w:r w:rsidRPr="0034408F">
        <w:rPr>
          <w:rFonts w:asciiTheme="minorHAnsi" w:hAnsiTheme="minorHAnsi"/>
          <w:color w:val="auto"/>
        </w:rPr>
        <w:t>D.P.R</w:t>
      </w:r>
      <w:proofErr w:type="spellEnd"/>
      <w:r w:rsidRPr="0034408F">
        <w:rPr>
          <w:rFonts w:asciiTheme="minorHAnsi" w:hAnsiTheme="minorHAnsi"/>
          <w:color w:val="auto"/>
        </w:rPr>
        <w:t xml:space="preserve"> 14/02/1964, n.237 e successive modificazioni.</w:t>
      </w:r>
    </w:p>
    <w:p w:rsidR="0039102F" w:rsidRPr="0034408F" w:rsidRDefault="0039102F" w:rsidP="0039102F">
      <w:pPr>
        <w:pStyle w:val="Default"/>
        <w:numPr>
          <w:ilvl w:val="0"/>
          <w:numId w:val="1"/>
        </w:numPr>
        <w:ind w:left="284"/>
        <w:jc w:val="both"/>
        <w:rPr>
          <w:rFonts w:asciiTheme="minorHAnsi" w:hAnsiTheme="minorHAnsi"/>
          <w:color w:val="auto"/>
        </w:rPr>
      </w:pPr>
      <w:r w:rsidRPr="0034408F">
        <w:rPr>
          <w:rFonts w:asciiTheme="minorHAnsi" w:hAnsiTheme="minorHAnsi"/>
          <w:color w:val="auto"/>
        </w:rPr>
        <w:t>Non avere in corso/attivato alcun procedimento civile o penale di causa nei confronti dell’Agenzia o della Provincia di Como.</w:t>
      </w:r>
    </w:p>
    <w:p w:rsidR="0039102F" w:rsidRPr="0034408F" w:rsidRDefault="0039102F" w:rsidP="0039102F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0D5B56" w:rsidRDefault="000D5B56" w:rsidP="0039102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0D5B56" w:rsidRDefault="000D5B56" w:rsidP="0039102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0D5B56" w:rsidRDefault="000D5B56" w:rsidP="0039102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0D5B56" w:rsidRDefault="000D5B56" w:rsidP="0039102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0D5B56" w:rsidRDefault="000D5B56" w:rsidP="0039102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39102F" w:rsidRDefault="0039102F" w:rsidP="0039102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C67CA">
        <w:rPr>
          <w:rFonts w:asciiTheme="minorHAnsi" w:hAnsiTheme="minorHAnsi"/>
          <w:b/>
          <w:sz w:val="28"/>
          <w:szCs w:val="28"/>
          <w:u w:val="single"/>
        </w:rPr>
        <w:t xml:space="preserve">DOMANDA </w:t>
      </w:r>
      <w:proofErr w:type="spellStart"/>
      <w:r w:rsidRPr="00EC67CA">
        <w:rPr>
          <w:rFonts w:asciiTheme="minorHAnsi" w:hAnsiTheme="minorHAnsi"/>
          <w:b/>
          <w:sz w:val="28"/>
          <w:szCs w:val="28"/>
          <w:u w:val="single"/>
        </w:rPr>
        <w:t>DI</w:t>
      </w:r>
      <w:proofErr w:type="spellEnd"/>
      <w:r w:rsidRPr="00EC67CA">
        <w:rPr>
          <w:rFonts w:asciiTheme="minorHAnsi" w:hAnsiTheme="minorHAnsi"/>
          <w:b/>
          <w:sz w:val="28"/>
          <w:szCs w:val="28"/>
          <w:u w:val="single"/>
        </w:rPr>
        <w:t xml:space="preserve"> PARTECIPAZIONE</w:t>
      </w:r>
    </w:p>
    <w:p w:rsidR="00735193" w:rsidRPr="00EC67CA" w:rsidRDefault="00735193" w:rsidP="0039102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39102F" w:rsidRPr="00AA6CD3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34408F">
        <w:rPr>
          <w:rFonts w:asciiTheme="minorHAnsi" w:eastAsia="Calibri" w:hAnsiTheme="minorHAnsi" w:cs="Calibri"/>
          <w:sz w:val="24"/>
          <w:lang w:eastAsia="en-US"/>
        </w:rPr>
        <w:t>La domanda di partecipazione, redatta in carta semplice, dovrà essere compilata utilizzando l’</w:t>
      </w:r>
      <w:r w:rsidRPr="007315A2">
        <w:rPr>
          <w:rFonts w:asciiTheme="minorHAnsi" w:eastAsia="Calibri" w:hAnsiTheme="minorHAnsi" w:cs="Calibri"/>
          <w:b/>
          <w:sz w:val="24"/>
          <w:lang w:eastAsia="en-US"/>
        </w:rPr>
        <w:t xml:space="preserve">Allegato 1 </w:t>
      </w:r>
      <w:r w:rsidRPr="007315A2">
        <w:rPr>
          <w:rFonts w:asciiTheme="minorHAnsi" w:hAnsiTheme="minorHAnsi"/>
          <w:b/>
          <w:sz w:val="24"/>
        </w:rPr>
        <w:t xml:space="preserve">“Domanda </w:t>
      </w:r>
      <w:r w:rsidRPr="00AA6CD3">
        <w:rPr>
          <w:rFonts w:asciiTheme="minorHAnsi" w:hAnsiTheme="minorHAnsi"/>
          <w:b/>
          <w:sz w:val="24"/>
        </w:rPr>
        <w:t xml:space="preserve">di partecipazione all’Avviso” </w:t>
      </w:r>
      <w:r w:rsidRPr="00AA6CD3">
        <w:rPr>
          <w:rFonts w:asciiTheme="minorHAnsi" w:eastAsia="Calibri" w:hAnsiTheme="minorHAnsi" w:cs="Calibri"/>
          <w:sz w:val="24"/>
          <w:lang w:eastAsia="en-US"/>
        </w:rPr>
        <w:t>che forma parte integrante del presente documento.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La domanda di partecipazione debitamente sottoscritta deve essere indirizza</w:t>
      </w:r>
      <w:r w:rsidR="00F4793E" w:rsidRPr="00A57F4B">
        <w:rPr>
          <w:rFonts w:asciiTheme="minorHAnsi" w:eastAsia="Calibri" w:hAnsiTheme="minorHAnsi" w:cs="Calibri"/>
          <w:sz w:val="24"/>
          <w:lang w:eastAsia="en-US"/>
        </w:rPr>
        <w:t>ta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a: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b/>
          <w:sz w:val="24"/>
          <w:lang w:eastAsia="en-US"/>
        </w:rPr>
        <w:t xml:space="preserve">AFOL Como via </w:t>
      </w:r>
      <w:proofErr w:type="spellStart"/>
      <w:r w:rsidRPr="00A57F4B">
        <w:rPr>
          <w:rFonts w:asciiTheme="minorHAnsi" w:eastAsia="Calibri" w:hAnsiTheme="minorHAnsi" w:cs="Calibri"/>
          <w:b/>
          <w:sz w:val="24"/>
          <w:lang w:eastAsia="en-US"/>
        </w:rPr>
        <w:t>Bellinzona</w:t>
      </w:r>
      <w:proofErr w:type="spellEnd"/>
      <w:r w:rsidRPr="00A57F4B">
        <w:rPr>
          <w:rFonts w:asciiTheme="minorHAnsi" w:eastAsia="Calibri" w:hAnsiTheme="minorHAnsi" w:cs="Calibri"/>
          <w:b/>
          <w:sz w:val="24"/>
          <w:lang w:eastAsia="en-US"/>
        </w:rPr>
        <w:t xml:space="preserve"> 88</w:t>
      </w:r>
      <w:r w:rsidR="00F4793E" w:rsidRPr="00A57F4B">
        <w:rPr>
          <w:rFonts w:asciiTheme="minorHAnsi" w:eastAsia="Calibri" w:hAnsiTheme="minorHAnsi" w:cs="Calibri"/>
          <w:b/>
          <w:sz w:val="24"/>
          <w:lang w:eastAsia="en-US"/>
        </w:rPr>
        <w:t xml:space="preserve"> </w:t>
      </w:r>
      <w:r w:rsidRPr="00A57F4B">
        <w:rPr>
          <w:rFonts w:asciiTheme="minorHAnsi" w:eastAsia="Calibri" w:hAnsiTheme="minorHAnsi" w:cs="Calibri"/>
          <w:b/>
          <w:sz w:val="24"/>
          <w:lang w:eastAsia="en-US"/>
        </w:rPr>
        <w:t>- 22100 Monteolimpino (CO) e pervenire entro le ore 1</w:t>
      </w:r>
      <w:r w:rsidR="00711DDF" w:rsidRPr="00A57F4B">
        <w:rPr>
          <w:rFonts w:asciiTheme="minorHAnsi" w:eastAsia="Calibri" w:hAnsiTheme="minorHAnsi" w:cs="Calibri"/>
          <w:b/>
          <w:sz w:val="24"/>
          <w:lang w:eastAsia="en-US"/>
        </w:rPr>
        <w:t>7</w:t>
      </w:r>
      <w:r w:rsidRPr="00A57F4B">
        <w:rPr>
          <w:rFonts w:asciiTheme="minorHAnsi" w:eastAsia="Calibri" w:hAnsiTheme="minorHAnsi" w:cs="Calibri"/>
          <w:b/>
          <w:sz w:val="24"/>
          <w:lang w:eastAsia="en-US"/>
        </w:rPr>
        <w:t xml:space="preserve">.00 di </w:t>
      </w:r>
      <w:r w:rsidR="00C42EF6" w:rsidRPr="00A57F4B">
        <w:rPr>
          <w:rFonts w:asciiTheme="minorHAnsi" w:eastAsia="Calibri" w:hAnsiTheme="minorHAnsi" w:cs="Calibri"/>
          <w:b/>
          <w:sz w:val="24"/>
          <w:lang w:eastAsia="en-US"/>
        </w:rPr>
        <w:t>mercoledì 30 novembre</w:t>
      </w:r>
      <w:r w:rsidRPr="00A57F4B">
        <w:rPr>
          <w:rFonts w:asciiTheme="minorHAnsi" w:eastAsia="Calibri" w:hAnsiTheme="minorHAnsi" w:cs="Calibri"/>
          <w:b/>
          <w:sz w:val="24"/>
          <w:lang w:eastAsia="en-US"/>
        </w:rPr>
        <w:t xml:space="preserve"> 201</w:t>
      </w:r>
      <w:r w:rsidR="003C6C87" w:rsidRPr="00A57F4B">
        <w:rPr>
          <w:rFonts w:asciiTheme="minorHAnsi" w:eastAsia="Calibri" w:hAnsiTheme="minorHAnsi" w:cs="Calibri"/>
          <w:b/>
          <w:sz w:val="24"/>
          <w:lang w:eastAsia="en-US"/>
        </w:rPr>
        <w:t>6</w:t>
      </w:r>
      <w:r w:rsidR="00636967" w:rsidRPr="00A57F4B">
        <w:rPr>
          <w:rFonts w:asciiTheme="minorHAnsi" w:eastAsia="Calibri" w:hAnsiTheme="minorHAnsi" w:cs="Calibri"/>
          <w:b/>
          <w:sz w:val="24"/>
          <w:lang w:eastAsia="en-US"/>
        </w:rPr>
        <w:t>.</w:t>
      </w:r>
    </w:p>
    <w:p w:rsidR="0013182C" w:rsidRPr="00A57F4B" w:rsidRDefault="0013182C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La domanda di partecipazione, accompagnata dalla copia fotostatica del documento d’identità in corso di validità, dal codice fiscale e dal Curriculum </w:t>
      </w:r>
      <w:r w:rsidR="00636967" w:rsidRPr="00A57F4B">
        <w:rPr>
          <w:rFonts w:asciiTheme="minorHAnsi" w:eastAsia="Calibri" w:hAnsiTheme="minorHAnsi" w:cs="Calibri"/>
          <w:sz w:val="24"/>
          <w:lang w:eastAsia="en-US"/>
        </w:rPr>
        <w:t>V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itae in formato </w:t>
      </w:r>
      <w:proofErr w:type="spellStart"/>
      <w:r w:rsidRPr="00A57F4B">
        <w:rPr>
          <w:rFonts w:asciiTheme="minorHAnsi" w:eastAsia="Calibri" w:hAnsiTheme="minorHAnsi" w:cs="Calibri"/>
          <w:sz w:val="24"/>
          <w:lang w:eastAsia="en-US"/>
        </w:rPr>
        <w:t>Europass</w:t>
      </w:r>
      <w:proofErr w:type="spellEnd"/>
      <w:r w:rsidR="007315A2" w:rsidRPr="00A57F4B">
        <w:rPr>
          <w:rFonts w:asciiTheme="minorHAnsi" w:eastAsia="Calibri" w:hAnsiTheme="minorHAnsi" w:cs="Calibri"/>
          <w:sz w:val="24"/>
          <w:lang w:eastAsia="en-US"/>
        </w:rPr>
        <w:t xml:space="preserve"> firmato</w:t>
      </w:r>
      <w:r w:rsidRPr="00A57F4B">
        <w:rPr>
          <w:rFonts w:asciiTheme="minorHAnsi" w:eastAsia="Calibri" w:hAnsiTheme="minorHAnsi" w:cs="Calibri"/>
          <w:sz w:val="24"/>
          <w:lang w:eastAsia="en-US"/>
        </w:rPr>
        <w:t>, deve pervenire alla Segreteria di AFOL Como con una delle seguenti modalità:</w:t>
      </w:r>
    </w:p>
    <w:p w:rsidR="0039102F" w:rsidRPr="00A57F4B" w:rsidRDefault="0039102F" w:rsidP="0039102F">
      <w:pPr>
        <w:numPr>
          <w:ilvl w:val="0"/>
          <w:numId w:val="2"/>
        </w:num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Co</w:t>
      </w:r>
      <w:r w:rsidR="00B1557F" w:rsidRPr="00A57F4B">
        <w:rPr>
          <w:rFonts w:asciiTheme="minorHAnsi" w:eastAsia="Calibri" w:hAnsiTheme="minorHAnsi" w:cs="Calibri"/>
          <w:sz w:val="24"/>
          <w:lang w:eastAsia="en-US"/>
        </w:rPr>
        <w:t xml:space="preserve">nsegna a mano; </w:t>
      </w:r>
    </w:p>
    <w:p w:rsidR="0039102F" w:rsidRPr="00A57F4B" w:rsidRDefault="0039102F" w:rsidP="0039102F">
      <w:pPr>
        <w:numPr>
          <w:ilvl w:val="0"/>
          <w:numId w:val="2"/>
        </w:num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Invio mezzo posta certificata all’indirizzo </w:t>
      </w:r>
      <w:hyperlink r:id="rId9" w:history="1">
        <w:r w:rsidRPr="00A57F4B">
          <w:rPr>
            <w:rStyle w:val="Collegamentoipertestuale"/>
            <w:rFonts w:asciiTheme="minorHAnsi" w:eastAsia="Calibri" w:hAnsiTheme="minorHAnsi" w:cs="Calibri"/>
            <w:sz w:val="24"/>
            <w:lang w:eastAsia="en-US"/>
          </w:rPr>
          <w:t>cfpcomo@startpec.it</w:t>
        </w:r>
      </w:hyperlink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con l’indicazione: “Domanda di partecipazione all’”</w:t>
      </w:r>
      <w:r w:rsidRPr="00A57F4B">
        <w:rPr>
          <w:rFonts w:asciiTheme="minorHAnsi" w:hAnsiTheme="minorHAnsi"/>
          <w:sz w:val="24"/>
        </w:rPr>
        <w:t xml:space="preserve">Avviso di valutazione/selezione attraverso evidenza pubblica di personale da assumere a tempo determinato”; </w:t>
      </w:r>
    </w:p>
    <w:p w:rsidR="0039102F" w:rsidRPr="00A57F4B" w:rsidRDefault="0039102F" w:rsidP="000F3A8A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Spedizione a mezzo raccomandata con avviso di ricevimento. La data e l’orario di spedizione delle domande sono stabiliti e comprovati dall’etichetta dell’Ufficio Postale accettante. </w:t>
      </w:r>
      <w:r w:rsidR="00AD6AF6" w:rsidRPr="00A57F4B">
        <w:rPr>
          <w:rFonts w:asciiTheme="minorHAnsi" w:eastAsia="Calibri" w:hAnsiTheme="minorHAnsi" w:cs="Calibri"/>
          <w:sz w:val="24"/>
          <w:lang w:eastAsia="en-US"/>
        </w:rPr>
        <w:t>S</w:t>
      </w:r>
      <w:r w:rsidRPr="00A57F4B">
        <w:rPr>
          <w:rFonts w:asciiTheme="minorHAnsi" w:eastAsia="Calibri" w:hAnsiTheme="minorHAnsi" w:cs="Calibri"/>
          <w:sz w:val="24"/>
          <w:lang w:eastAsia="en-US"/>
        </w:rPr>
        <w:t>pecificare sulla busta l’indicazione: “Domanda di partecipazione all’</w:t>
      </w:r>
      <w:r w:rsidRPr="00A57F4B">
        <w:rPr>
          <w:rFonts w:asciiTheme="minorHAnsi" w:hAnsiTheme="minorHAnsi"/>
          <w:sz w:val="24"/>
        </w:rPr>
        <w:t>Avviso di valutazione/selezione attraverso evidenza pubblica di personale da assumere a tempo determinato”.</w:t>
      </w:r>
    </w:p>
    <w:p w:rsidR="0039102F" w:rsidRPr="00A57F4B" w:rsidRDefault="0039102F" w:rsidP="0039102F">
      <w:pPr>
        <w:ind w:left="360"/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hAnsiTheme="minorHAnsi"/>
          <w:sz w:val="24"/>
        </w:rPr>
        <w:t xml:space="preserve"> 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AFOL Como non si assume la responsabilità per la dispersione di comunicazioni dipendente da inesatta indicazione del recapito da parte del candidato, oppure da mancata o tardiva comunicazione del cambiamento dell’indirizzo indicato nella domanda, né per eventuali disguidi postali o comunque imputabili di fatto a terzi, a caso fortuito o forza maggiore.</w:t>
      </w:r>
    </w:p>
    <w:p w:rsidR="0039102F" w:rsidRPr="00A57F4B" w:rsidRDefault="0039102F" w:rsidP="0039102F">
      <w:pPr>
        <w:ind w:left="720"/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Gli elementi da dichiarare nella domanda di partecipazione sono meglio definiti nell’</w:t>
      </w:r>
      <w:r w:rsidRPr="00A57F4B">
        <w:rPr>
          <w:rFonts w:asciiTheme="minorHAnsi" w:eastAsia="Calibri" w:hAnsiTheme="minorHAnsi" w:cs="Calibri"/>
          <w:b/>
          <w:sz w:val="24"/>
          <w:lang w:eastAsia="en-US"/>
        </w:rPr>
        <w:t>Allegato 1</w:t>
      </w:r>
      <w:r w:rsidRPr="00A57F4B">
        <w:rPr>
          <w:rFonts w:asciiTheme="minorHAnsi" w:eastAsia="Calibri" w:hAnsiTheme="minorHAnsi" w:cs="Calibri"/>
          <w:sz w:val="24"/>
          <w:lang w:eastAsia="en-US"/>
        </w:rPr>
        <w:t>, parte integrante del presente Avviso.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Alla domanda di partecipazione dovrà essere allegato il </w:t>
      </w:r>
      <w:r w:rsidRPr="00A57F4B">
        <w:rPr>
          <w:rFonts w:asciiTheme="minorHAnsi" w:hAnsiTheme="minorHAnsi"/>
          <w:b/>
          <w:i/>
          <w:sz w:val="24"/>
        </w:rPr>
        <w:t>C</w:t>
      </w:r>
      <w:r w:rsidRPr="00A57F4B">
        <w:rPr>
          <w:rFonts w:asciiTheme="minorHAnsi" w:eastAsia="Calibri" w:hAnsiTheme="minorHAnsi" w:cs="Calibri"/>
          <w:b/>
          <w:i/>
          <w:sz w:val="24"/>
          <w:lang w:eastAsia="en-US"/>
        </w:rPr>
        <w:t xml:space="preserve">urriculum </w:t>
      </w:r>
      <w:r w:rsidR="00E71386" w:rsidRPr="00A57F4B">
        <w:rPr>
          <w:rFonts w:asciiTheme="minorHAnsi" w:eastAsia="Calibri" w:hAnsiTheme="minorHAnsi" w:cs="Calibri"/>
          <w:b/>
          <w:i/>
          <w:sz w:val="24"/>
          <w:lang w:eastAsia="en-US"/>
        </w:rPr>
        <w:t>V</w:t>
      </w:r>
      <w:r w:rsidRPr="00A57F4B">
        <w:rPr>
          <w:rFonts w:asciiTheme="minorHAnsi" w:eastAsia="Calibri" w:hAnsiTheme="minorHAnsi" w:cs="Calibri"/>
          <w:b/>
          <w:i/>
          <w:sz w:val="24"/>
          <w:lang w:eastAsia="en-US"/>
        </w:rPr>
        <w:t xml:space="preserve">itae in formato </w:t>
      </w:r>
      <w:proofErr w:type="spellStart"/>
      <w:r w:rsidRPr="00A57F4B">
        <w:rPr>
          <w:rFonts w:asciiTheme="minorHAnsi" w:eastAsia="Calibri" w:hAnsiTheme="minorHAnsi" w:cs="Calibri"/>
          <w:b/>
          <w:i/>
          <w:sz w:val="24"/>
          <w:lang w:eastAsia="en-US"/>
        </w:rPr>
        <w:t>Europass</w:t>
      </w:r>
      <w:proofErr w:type="spellEnd"/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redatto in carta semplice e debitamente sottoscritto dal candidato, completo di ogni informazione e documentazione che si ritenga utile presentare quali ad esempio:</w:t>
      </w:r>
    </w:p>
    <w:p w:rsidR="0039102F" w:rsidRPr="00A57F4B" w:rsidRDefault="0039102F" w:rsidP="0039102F">
      <w:pPr>
        <w:numPr>
          <w:ilvl w:val="0"/>
          <w:numId w:val="3"/>
        </w:num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Tipologia e durata del servizio prestato presso enti pubblici e privati; </w:t>
      </w:r>
    </w:p>
    <w:p w:rsidR="0039102F" w:rsidRPr="00A57F4B" w:rsidRDefault="0039102F" w:rsidP="0039102F">
      <w:pPr>
        <w:numPr>
          <w:ilvl w:val="0"/>
          <w:numId w:val="3"/>
        </w:num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Tipologia e durata di corsi di studio particolari, corsi di formazione e/o specializzazione o perfezionamento; </w:t>
      </w:r>
    </w:p>
    <w:p w:rsidR="0039102F" w:rsidRPr="00A57F4B" w:rsidRDefault="0039102F" w:rsidP="0039102F">
      <w:pPr>
        <w:numPr>
          <w:ilvl w:val="0"/>
          <w:numId w:val="3"/>
        </w:num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Tipologia e durata di attività professionali svolte, che abbiano attinenza con il profilo professionale oggetto della presente valutazione/selezione.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u w:val="single"/>
          <w:lang w:eastAsia="en-US"/>
        </w:rPr>
      </w:pPr>
      <w:r w:rsidRPr="00A57F4B">
        <w:rPr>
          <w:rFonts w:asciiTheme="minorHAnsi" w:eastAsia="Calibri" w:hAnsiTheme="minorHAnsi" w:cs="Calibri"/>
          <w:sz w:val="24"/>
          <w:u w:val="single"/>
          <w:lang w:eastAsia="en-US"/>
        </w:rPr>
        <w:t xml:space="preserve">La domanda di partecipazione e il </w:t>
      </w:r>
      <w:r w:rsidRPr="00A57F4B">
        <w:rPr>
          <w:rFonts w:asciiTheme="minorHAnsi" w:hAnsiTheme="minorHAnsi"/>
          <w:i/>
          <w:sz w:val="24"/>
          <w:u w:val="single"/>
        </w:rPr>
        <w:t>C</w:t>
      </w:r>
      <w:r w:rsidRPr="00A57F4B">
        <w:rPr>
          <w:rFonts w:asciiTheme="minorHAnsi" w:eastAsia="Calibri" w:hAnsiTheme="minorHAnsi" w:cs="Calibri"/>
          <w:i/>
          <w:sz w:val="24"/>
          <w:u w:val="single"/>
          <w:lang w:eastAsia="en-US"/>
        </w:rPr>
        <w:t xml:space="preserve">urriculum </w:t>
      </w:r>
      <w:r w:rsidR="00E71386" w:rsidRPr="00A57F4B">
        <w:rPr>
          <w:rFonts w:asciiTheme="minorHAnsi" w:eastAsia="Calibri" w:hAnsiTheme="minorHAnsi" w:cs="Calibri"/>
          <w:i/>
          <w:sz w:val="24"/>
          <w:u w:val="single"/>
          <w:lang w:eastAsia="en-US"/>
        </w:rPr>
        <w:t>V</w:t>
      </w:r>
      <w:r w:rsidRPr="00A57F4B">
        <w:rPr>
          <w:rFonts w:asciiTheme="minorHAnsi" w:eastAsia="Calibri" w:hAnsiTheme="minorHAnsi" w:cs="Calibri"/>
          <w:i/>
          <w:sz w:val="24"/>
          <w:u w:val="single"/>
          <w:lang w:eastAsia="en-US"/>
        </w:rPr>
        <w:t xml:space="preserve">itae in formato </w:t>
      </w:r>
      <w:proofErr w:type="spellStart"/>
      <w:r w:rsidRPr="00A57F4B">
        <w:rPr>
          <w:rFonts w:asciiTheme="minorHAnsi" w:eastAsia="Calibri" w:hAnsiTheme="minorHAnsi" w:cs="Calibri"/>
          <w:i/>
          <w:sz w:val="24"/>
          <w:u w:val="single"/>
          <w:lang w:eastAsia="en-US"/>
        </w:rPr>
        <w:t>Europass</w:t>
      </w:r>
      <w:proofErr w:type="spellEnd"/>
      <w:r w:rsidRPr="00A57F4B">
        <w:rPr>
          <w:rFonts w:asciiTheme="minorHAnsi" w:eastAsia="Calibri" w:hAnsiTheme="minorHAnsi" w:cs="Calibri"/>
          <w:i/>
          <w:sz w:val="24"/>
          <w:u w:val="single"/>
          <w:lang w:eastAsia="en-US"/>
        </w:rPr>
        <w:t xml:space="preserve"> </w:t>
      </w:r>
      <w:r w:rsidRPr="00A57F4B">
        <w:rPr>
          <w:rFonts w:asciiTheme="minorHAnsi" w:eastAsia="Calibri" w:hAnsiTheme="minorHAnsi" w:cs="Calibri"/>
          <w:sz w:val="24"/>
          <w:u w:val="single"/>
          <w:lang w:eastAsia="en-US"/>
        </w:rPr>
        <w:t>devono essere scritti con supporti informatici.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La firma apposta sui documenti di cui sopra, ai sensi dell’art. 39 del D.P.R. 28/12/2000, n.445, non deve essere autenticata.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L’omissione nella domanda di partecipazione di una sola dichiarazione ai requisiti richiesti, determina l’esclusione dalla partecipazione alla valutazione/selezione.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Costituiscono motivo di </w:t>
      </w:r>
      <w:r w:rsidRPr="00A57F4B">
        <w:rPr>
          <w:rFonts w:asciiTheme="minorHAnsi" w:eastAsia="Calibri" w:hAnsiTheme="minorHAnsi" w:cs="Calibri"/>
          <w:b/>
          <w:sz w:val="24"/>
          <w:lang w:eastAsia="en-US"/>
        </w:rPr>
        <w:t>esclusione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dalla valutazione/selezione:</w:t>
      </w:r>
    </w:p>
    <w:p w:rsidR="0039102F" w:rsidRPr="00A57F4B" w:rsidRDefault="0039102F" w:rsidP="0039102F">
      <w:pPr>
        <w:numPr>
          <w:ilvl w:val="0"/>
          <w:numId w:val="4"/>
        </w:num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Mancata sottoscrizione della domanda di partecipazione e del</w:t>
      </w:r>
      <w:r w:rsidRPr="00A57F4B">
        <w:rPr>
          <w:rFonts w:asciiTheme="minorHAnsi" w:hAnsiTheme="minorHAnsi"/>
          <w:i/>
          <w:sz w:val="24"/>
        </w:rPr>
        <w:t xml:space="preserve"> C</w:t>
      </w:r>
      <w:r w:rsidRPr="00A57F4B">
        <w:rPr>
          <w:rFonts w:asciiTheme="minorHAnsi" w:eastAsia="Calibri" w:hAnsiTheme="minorHAnsi" w:cs="Calibri"/>
          <w:i/>
          <w:sz w:val="24"/>
          <w:lang w:eastAsia="en-US"/>
        </w:rPr>
        <w:t xml:space="preserve">urriculum </w:t>
      </w:r>
      <w:r w:rsidR="00E71386" w:rsidRPr="00A57F4B">
        <w:rPr>
          <w:rFonts w:asciiTheme="minorHAnsi" w:eastAsia="Calibri" w:hAnsiTheme="minorHAnsi" w:cs="Calibri"/>
          <w:i/>
          <w:sz w:val="24"/>
          <w:lang w:eastAsia="en-US"/>
        </w:rPr>
        <w:t>V</w:t>
      </w:r>
      <w:r w:rsidRPr="00A57F4B">
        <w:rPr>
          <w:rFonts w:asciiTheme="minorHAnsi" w:eastAsia="Calibri" w:hAnsiTheme="minorHAnsi" w:cs="Calibri"/>
          <w:i/>
          <w:sz w:val="24"/>
          <w:lang w:eastAsia="en-US"/>
        </w:rPr>
        <w:t>itae</w:t>
      </w:r>
    </w:p>
    <w:p w:rsidR="0039102F" w:rsidRPr="00A57F4B" w:rsidRDefault="0039102F" w:rsidP="0039102F">
      <w:pPr>
        <w:numPr>
          <w:ilvl w:val="0"/>
          <w:numId w:val="4"/>
        </w:num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Mancata copia fotostatica del documento d’identità in corso di validità e del codice fiscale.</w:t>
      </w:r>
    </w:p>
    <w:p w:rsidR="004F37AE" w:rsidRPr="00A57F4B" w:rsidRDefault="004F37AE" w:rsidP="0039102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4F37AE" w:rsidRPr="00A57F4B" w:rsidRDefault="0039102F" w:rsidP="0039102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A57F4B">
        <w:rPr>
          <w:rFonts w:asciiTheme="minorHAnsi" w:hAnsiTheme="minorHAnsi"/>
          <w:b/>
          <w:sz w:val="28"/>
          <w:szCs w:val="28"/>
          <w:u w:val="single"/>
        </w:rPr>
        <w:t xml:space="preserve">COMMISSIONE </w:t>
      </w:r>
      <w:proofErr w:type="spellStart"/>
      <w:r w:rsidRPr="00A57F4B">
        <w:rPr>
          <w:rFonts w:asciiTheme="minorHAnsi" w:hAnsiTheme="minorHAnsi"/>
          <w:b/>
          <w:sz w:val="28"/>
          <w:szCs w:val="28"/>
          <w:u w:val="single"/>
        </w:rPr>
        <w:t>DI</w:t>
      </w:r>
      <w:proofErr w:type="spellEnd"/>
      <w:r w:rsidRPr="00A57F4B">
        <w:rPr>
          <w:rFonts w:asciiTheme="minorHAnsi" w:hAnsiTheme="minorHAnsi"/>
          <w:b/>
          <w:sz w:val="28"/>
          <w:szCs w:val="28"/>
          <w:u w:val="single"/>
        </w:rPr>
        <w:t xml:space="preserve"> VALUTAZIONE PER L’ASSUNZIONE </w:t>
      </w:r>
      <w:proofErr w:type="spellStart"/>
      <w:r w:rsidRPr="00A57F4B">
        <w:rPr>
          <w:rFonts w:asciiTheme="minorHAnsi" w:hAnsiTheme="minorHAnsi"/>
          <w:b/>
          <w:sz w:val="28"/>
          <w:szCs w:val="28"/>
          <w:u w:val="single"/>
        </w:rPr>
        <w:t>DI</w:t>
      </w:r>
      <w:proofErr w:type="spellEnd"/>
      <w:r w:rsidRPr="00A57F4B">
        <w:rPr>
          <w:rFonts w:asciiTheme="minorHAnsi" w:hAnsiTheme="minorHAnsi"/>
          <w:b/>
          <w:sz w:val="28"/>
          <w:szCs w:val="28"/>
          <w:u w:val="single"/>
        </w:rPr>
        <w:t xml:space="preserve"> PERSONALE </w:t>
      </w:r>
    </w:p>
    <w:p w:rsidR="004F37AE" w:rsidRPr="00A57F4B" w:rsidRDefault="004F37AE" w:rsidP="0039102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39102F" w:rsidRPr="00A57F4B" w:rsidRDefault="0039102F" w:rsidP="0039102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L</w:t>
      </w:r>
      <w:r w:rsidR="003C6C87" w:rsidRPr="00A57F4B">
        <w:rPr>
          <w:rFonts w:asciiTheme="minorHAnsi" w:eastAsia="Calibri" w:hAnsiTheme="minorHAnsi" w:cs="Calibri"/>
          <w:sz w:val="24"/>
          <w:lang w:eastAsia="en-US"/>
        </w:rPr>
        <w:t>a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valutazion</w:t>
      </w:r>
      <w:r w:rsidR="003C6C87" w:rsidRPr="00A57F4B">
        <w:rPr>
          <w:rFonts w:asciiTheme="minorHAnsi" w:eastAsia="Calibri" w:hAnsiTheme="minorHAnsi" w:cs="Calibri"/>
          <w:sz w:val="24"/>
          <w:lang w:eastAsia="en-US"/>
        </w:rPr>
        <w:t>e/selezione è e</w:t>
      </w:r>
      <w:r w:rsidRPr="00A57F4B">
        <w:rPr>
          <w:rFonts w:asciiTheme="minorHAnsi" w:eastAsia="Calibri" w:hAnsiTheme="minorHAnsi" w:cs="Calibri"/>
          <w:sz w:val="24"/>
          <w:lang w:eastAsia="en-US"/>
        </w:rPr>
        <w:t>ffettuat</w:t>
      </w:r>
      <w:r w:rsidR="003C6C87" w:rsidRPr="00A57F4B">
        <w:rPr>
          <w:rFonts w:asciiTheme="minorHAnsi" w:eastAsia="Calibri" w:hAnsiTheme="minorHAnsi" w:cs="Calibri"/>
          <w:sz w:val="24"/>
          <w:lang w:eastAsia="en-US"/>
        </w:rPr>
        <w:t>a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da una apposita Commissione, denominata “</w:t>
      </w:r>
      <w:r w:rsidR="00141D20" w:rsidRPr="00A57F4B">
        <w:rPr>
          <w:rFonts w:asciiTheme="minorHAnsi" w:eastAsia="Calibri" w:hAnsiTheme="minorHAnsi" w:cs="Calibri"/>
          <w:i/>
          <w:sz w:val="24"/>
          <w:lang w:eastAsia="en-US"/>
        </w:rPr>
        <w:t>Commissione di Valutazione per l’assunzione di personale</w:t>
      </w:r>
      <w:r w:rsidRPr="00A57F4B">
        <w:rPr>
          <w:rFonts w:asciiTheme="minorHAnsi" w:eastAsia="Calibri" w:hAnsiTheme="minorHAnsi" w:cs="Calibri"/>
          <w:i/>
          <w:sz w:val="24"/>
          <w:lang w:eastAsia="en-US"/>
        </w:rPr>
        <w:t xml:space="preserve">”, </w:t>
      </w:r>
      <w:r w:rsidRPr="00A57F4B">
        <w:rPr>
          <w:rFonts w:asciiTheme="minorHAnsi" w:eastAsia="Calibri" w:hAnsiTheme="minorHAnsi" w:cs="Calibri"/>
          <w:sz w:val="24"/>
          <w:lang w:eastAsia="en-US"/>
        </w:rPr>
        <w:t>specificatamente nominata dall’</w:t>
      </w:r>
      <w:r w:rsidR="00C42EF6" w:rsidRPr="00A57F4B">
        <w:rPr>
          <w:rFonts w:asciiTheme="minorHAnsi" w:eastAsia="Calibri" w:hAnsiTheme="minorHAnsi" w:cs="Calibri"/>
          <w:sz w:val="24"/>
          <w:lang w:eastAsia="en-US"/>
        </w:rPr>
        <w:t>Amministratrice Unica</w:t>
      </w:r>
      <w:r w:rsidRPr="00A57F4B">
        <w:rPr>
          <w:rFonts w:asciiTheme="minorHAnsi" w:eastAsia="Calibri" w:hAnsiTheme="minorHAnsi" w:cs="Calibri"/>
          <w:sz w:val="24"/>
          <w:lang w:eastAsia="en-US"/>
        </w:rPr>
        <w:t>, composta da minimo tre persone e presieduta dal Direttore.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La Commissione è composta da personale esperto/qualificato in grado di valutare le competenze  professionali richieste/previste dall’Avviso di valutazione/selezione</w:t>
      </w:r>
      <w:r w:rsidR="003C6C87" w:rsidRPr="00A57F4B">
        <w:rPr>
          <w:rFonts w:asciiTheme="minorHAnsi" w:eastAsia="Calibri" w:hAnsiTheme="minorHAnsi" w:cs="Calibri"/>
          <w:sz w:val="24"/>
          <w:lang w:eastAsia="en-US"/>
        </w:rPr>
        <w:t>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La Commissione valuta l’ammissibilità dei candidati sulla base dei titoli di studio dichiarati e del </w:t>
      </w:r>
      <w:r w:rsidR="00E71386" w:rsidRPr="00A57F4B">
        <w:rPr>
          <w:rFonts w:asciiTheme="minorHAnsi" w:eastAsia="Calibri" w:hAnsiTheme="minorHAnsi" w:cs="Calibri"/>
          <w:sz w:val="24"/>
          <w:lang w:eastAsia="en-US"/>
        </w:rPr>
        <w:t>C</w:t>
      </w:r>
      <w:r w:rsidRPr="00A57F4B">
        <w:rPr>
          <w:rFonts w:asciiTheme="minorHAnsi" w:eastAsia="Calibri" w:hAnsiTheme="minorHAnsi" w:cs="Calibri"/>
          <w:sz w:val="24"/>
          <w:lang w:eastAsia="en-US"/>
        </w:rPr>
        <w:t>urriculum presentato, stabilisce le modalità ed i tempi di svolgimento delle prove e di assegnazione dei punteggi a ciascun candidato, nel rispetto delle indicazioni previste dall’Avviso pubblicato.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Il processo di valutazione/selezione è documentato attraverso la compilazione della “Scheda Valutazione del candidato”, predisposta e sottoscritta dal Presidente e dai Componenti della Commissione, all’interno della quale sono riportati:</w:t>
      </w:r>
    </w:p>
    <w:p w:rsidR="0039102F" w:rsidRPr="00A57F4B" w:rsidRDefault="0039102F" w:rsidP="0039102F">
      <w:pPr>
        <w:pStyle w:val="Paragrafoelenco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4"/>
          <w:szCs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szCs w:val="24"/>
          <w:lang w:eastAsia="en-US"/>
        </w:rPr>
        <w:t xml:space="preserve">il punteggio conseguito per </w:t>
      </w:r>
      <w:r w:rsidR="00F64EF4" w:rsidRPr="00A57F4B">
        <w:rPr>
          <w:rFonts w:asciiTheme="minorHAnsi" w:eastAsia="Calibri" w:hAnsiTheme="minorHAnsi" w:cs="Calibri"/>
          <w:sz w:val="24"/>
          <w:szCs w:val="24"/>
          <w:lang w:eastAsia="en-US"/>
        </w:rPr>
        <w:t>ciascun</w:t>
      </w:r>
      <w:r w:rsidR="00F4793E" w:rsidRPr="00A57F4B">
        <w:rPr>
          <w:rFonts w:asciiTheme="minorHAnsi" w:eastAsia="Calibri" w:hAnsiTheme="minorHAnsi" w:cs="Calibri"/>
          <w:sz w:val="24"/>
          <w:szCs w:val="24"/>
          <w:lang w:eastAsia="en-US"/>
        </w:rPr>
        <w:t>a delle prove</w:t>
      </w:r>
      <w:r w:rsidRPr="00A57F4B">
        <w:rPr>
          <w:rFonts w:asciiTheme="minorHAnsi" w:eastAsia="Calibri" w:hAnsiTheme="minorHAnsi" w:cs="Calibri"/>
          <w:sz w:val="24"/>
          <w:szCs w:val="24"/>
          <w:lang w:eastAsia="en-US"/>
        </w:rPr>
        <w:t xml:space="preserve"> previst</w:t>
      </w:r>
      <w:r w:rsidR="00F4793E" w:rsidRPr="00A57F4B">
        <w:rPr>
          <w:rFonts w:asciiTheme="minorHAnsi" w:eastAsia="Calibri" w:hAnsiTheme="minorHAnsi" w:cs="Calibri"/>
          <w:sz w:val="24"/>
          <w:szCs w:val="24"/>
          <w:lang w:eastAsia="en-US"/>
        </w:rPr>
        <w:t>e</w:t>
      </w:r>
    </w:p>
    <w:p w:rsidR="0039102F" w:rsidRPr="00A57F4B" w:rsidRDefault="0039102F" w:rsidP="0039102F">
      <w:pPr>
        <w:pStyle w:val="Paragrafoelenco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4"/>
          <w:szCs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szCs w:val="24"/>
          <w:lang w:eastAsia="en-US"/>
        </w:rPr>
        <w:t>i punti di forza - punti di debolezza/miglioramento del candidato</w:t>
      </w:r>
    </w:p>
    <w:p w:rsidR="0013182C" w:rsidRPr="00A57F4B" w:rsidRDefault="0039102F" w:rsidP="0039102F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b/>
          <w:bCs/>
        </w:rPr>
      </w:pPr>
      <w:r w:rsidRPr="00A57F4B">
        <w:rPr>
          <w:rFonts w:asciiTheme="minorHAnsi" w:eastAsia="Calibri" w:hAnsiTheme="minorHAnsi" w:cs="Calibri"/>
          <w:sz w:val="24"/>
          <w:szCs w:val="24"/>
          <w:lang w:eastAsia="en-US"/>
        </w:rPr>
        <w:t>valutazione e decisione finale</w:t>
      </w:r>
    </w:p>
    <w:p w:rsidR="004F37AE" w:rsidRPr="00A57F4B" w:rsidRDefault="004F37AE" w:rsidP="004F37AE">
      <w:pPr>
        <w:pStyle w:val="Paragrafoelenco"/>
        <w:ind w:left="360"/>
        <w:jc w:val="both"/>
        <w:rPr>
          <w:rFonts w:asciiTheme="minorHAnsi" w:hAnsiTheme="minorHAnsi"/>
          <w:b/>
          <w:bCs/>
        </w:rPr>
      </w:pPr>
    </w:p>
    <w:p w:rsidR="00735193" w:rsidRPr="00A57F4B" w:rsidRDefault="00735193" w:rsidP="004F37AE">
      <w:pPr>
        <w:pStyle w:val="Paragrafoelenco"/>
        <w:ind w:left="360"/>
        <w:jc w:val="both"/>
        <w:rPr>
          <w:rFonts w:asciiTheme="minorHAnsi" w:hAnsiTheme="minorHAnsi"/>
          <w:b/>
          <w:bCs/>
        </w:rPr>
      </w:pPr>
    </w:p>
    <w:p w:rsidR="00AA6CD3" w:rsidRPr="00A57F4B" w:rsidRDefault="0039102F" w:rsidP="00AA6CD3">
      <w:pPr>
        <w:numPr>
          <w:ilvl w:val="0"/>
          <w:numId w:val="23"/>
        </w:num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hAnsiTheme="minorHAnsi"/>
          <w:b/>
          <w:sz w:val="28"/>
          <w:szCs w:val="28"/>
          <w:u w:val="single"/>
        </w:rPr>
        <w:t xml:space="preserve">CALENDARIO DELLE PROVE 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b/>
          <w:sz w:val="24"/>
          <w:lang w:eastAsia="en-US"/>
        </w:rPr>
      </w:pP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La sede di svolgimento delle prove </w:t>
      </w:r>
      <w:r w:rsidR="003C6C87" w:rsidRPr="00A57F4B">
        <w:rPr>
          <w:rFonts w:asciiTheme="minorHAnsi" w:eastAsia="Calibri" w:hAnsiTheme="minorHAnsi" w:cs="Calibri"/>
          <w:sz w:val="24"/>
          <w:lang w:eastAsia="en-US"/>
        </w:rPr>
        <w:t>è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Il </w:t>
      </w:r>
      <w:proofErr w:type="spellStart"/>
      <w:r w:rsidRPr="00A57F4B">
        <w:rPr>
          <w:rFonts w:asciiTheme="minorHAnsi" w:eastAsia="Calibri" w:hAnsiTheme="minorHAnsi" w:cs="Calibri"/>
          <w:sz w:val="24"/>
          <w:lang w:eastAsia="en-US"/>
        </w:rPr>
        <w:t>C.F.P.</w:t>
      </w:r>
      <w:proofErr w:type="spellEnd"/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di Como, via </w:t>
      </w:r>
      <w:proofErr w:type="spellStart"/>
      <w:r w:rsidRPr="00A57F4B">
        <w:rPr>
          <w:rFonts w:asciiTheme="minorHAnsi" w:eastAsia="Calibri" w:hAnsiTheme="minorHAnsi" w:cs="Calibri"/>
          <w:sz w:val="24"/>
          <w:lang w:eastAsia="en-US"/>
        </w:rPr>
        <w:t>Bellinzona</w:t>
      </w:r>
      <w:proofErr w:type="spellEnd"/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88 - Como.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Lo svolgimento delle prove avverrà secondo il seguente calendario</w:t>
      </w:r>
      <w:r w:rsidR="00F64EF4" w:rsidRPr="00A57F4B">
        <w:rPr>
          <w:rFonts w:asciiTheme="minorHAnsi" w:eastAsia="Calibri" w:hAnsiTheme="minorHAnsi" w:cs="Calibri"/>
          <w:sz w:val="24"/>
          <w:lang w:eastAsia="en-US"/>
        </w:rPr>
        <w:t>/orario</w:t>
      </w:r>
      <w:r w:rsidRPr="00A57F4B">
        <w:rPr>
          <w:rFonts w:asciiTheme="minorHAnsi" w:eastAsia="Calibri" w:hAnsiTheme="minorHAnsi" w:cs="Calibri"/>
          <w:sz w:val="24"/>
          <w:lang w:eastAsia="en-US"/>
        </w:rPr>
        <w:t>:</w:t>
      </w:r>
    </w:p>
    <w:p w:rsidR="0039102F" w:rsidRPr="00A57F4B" w:rsidRDefault="0039102F" w:rsidP="0039102F">
      <w:pPr>
        <w:pStyle w:val="Paragrafoelenco"/>
        <w:numPr>
          <w:ilvl w:val="0"/>
          <w:numId w:val="11"/>
        </w:num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Prova scritta a risposta chiusa</w:t>
      </w:r>
      <w:r w:rsidR="00AA6CD3" w:rsidRPr="00A57F4B">
        <w:rPr>
          <w:rFonts w:asciiTheme="minorHAnsi" w:eastAsia="Calibri" w:hAnsiTheme="minorHAnsi" w:cs="Calibri"/>
          <w:sz w:val="24"/>
          <w:lang w:eastAsia="en-US"/>
        </w:rPr>
        <w:t xml:space="preserve"> e predisposizione di </w:t>
      </w:r>
      <w:r w:rsidR="00C1730F" w:rsidRPr="00A57F4B">
        <w:rPr>
          <w:rFonts w:asciiTheme="minorHAnsi" w:eastAsia="Calibri" w:hAnsiTheme="minorHAnsi" w:cs="Calibri"/>
          <w:sz w:val="24"/>
          <w:lang w:eastAsia="en-US"/>
        </w:rPr>
        <w:t>tabelle/grafici statistici</w:t>
      </w:r>
      <w:r w:rsidR="00AA6CD3" w:rsidRPr="00A57F4B">
        <w:rPr>
          <w:rFonts w:asciiTheme="minorHAnsi" w:eastAsia="Calibri" w:hAnsiTheme="minorHAnsi" w:cs="Calibri"/>
          <w:sz w:val="24"/>
          <w:lang w:eastAsia="en-US"/>
        </w:rPr>
        <w:t xml:space="preserve"> con supporto informatico</w:t>
      </w:r>
      <w:r w:rsidR="003C6C87" w:rsidRPr="00A57F4B">
        <w:rPr>
          <w:rFonts w:asciiTheme="minorHAnsi" w:eastAsia="Calibri" w:hAnsiTheme="minorHAnsi" w:cs="Calibri"/>
          <w:sz w:val="24"/>
          <w:lang w:eastAsia="en-US"/>
        </w:rPr>
        <w:t xml:space="preserve">: </w:t>
      </w:r>
      <w:r w:rsidR="00AA6CD3" w:rsidRPr="00A57F4B">
        <w:rPr>
          <w:rFonts w:asciiTheme="minorHAnsi" w:eastAsia="Calibri" w:hAnsiTheme="minorHAnsi" w:cs="Calibri"/>
          <w:b/>
          <w:color w:val="FF0000"/>
          <w:sz w:val="24"/>
          <w:lang w:eastAsia="en-US"/>
        </w:rPr>
        <w:t>mercoledì 7 dicembre</w:t>
      </w:r>
      <w:r w:rsidR="003C6C87" w:rsidRPr="00A57F4B">
        <w:rPr>
          <w:rFonts w:asciiTheme="minorHAnsi" w:eastAsia="Calibri" w:hAnsiTheme="minorHAnsi" w:cs="Calibri"/>
          <w:sz w:val="24"/>
          <w:lang w:eastAsia="en-US"/>
        </w:rPr>
        <w:t xml:space="preserve"> 2016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</w:t>
      </w:r>
      <w:r w:rsidR="003B775B" w:rsidRPr="00A57F4B">
        <w:rPr>
          <w:rFonts w:asciiTheme="minorHAnsi" w:eastAsia="Calibri" w:hAnsiTheme="minorHAnsi" w:cs="Calibri"/>
          <w:sz w:val="24"/>
          <w:lang w:eastAsia="en-US"/>
        </w:rPr>
        <w:t>alle</w:t>
      </w:r>
      <w:r w:rsidR="00F64EF4" w:rsidRPr="00A57F4B">
        <w:rPr>
          <w:rFonts w:asciiTheme="minorHAnsi" w:eastAsia="Calibri" w:hAnsiTheme="minorHAnsi" w:cs="Calibri"/>
          <w:sz w:val="24"/>
          <w:lang w:eastAsia="en-US"/>
        </w:rPr>
        <w:t xml:space="preserve"> ore  9</w:t>
      </w:r>
      <w:r w:rsidR="00264C28" w:rsidRPr="00A57F4B">
        <w:rPr>
          <w:rFonts w:asciiTheme="minorHAnsi" w:eastAsia="Calibri" w:hAnsiTheme="minorHAnsi" w:cs="Calibri"/>
          <w:sz w:val="24"/>
          <w:lang w:eastAsia="en-US"/>
        </w:rPr>
        <w:t>.</w:t>
      </w:r>
      <w:r w:rsidRPr="00A57F4B">
        <w:rPr>
          <w:rFonts w:asciiTheme="minorHAnsi" w:eastAsia="Calibri" w:hAnsiTheme="minorHAnsi" w:cs="Calibri"/>
          <w:sz w:val="24"/>
          <w:lang w:eastAsia="en-US"/>
        </w:rPr>
        <w:t>30</w:t>
      </w:r>
    </w:p>
    <w:p w:rsidR="0039102F" w:rsidRPr="00A57F4B" w:rsidRDefault="0039102F" w:rsidP="0039102F">
      <w:pPr>
        <w:pStyle w:val="Paragrafoelenco"/>
        <w:numPr>
          <w:ilvl w:val="0"/>
          <w:numId w:val="11"/>
        </w:num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="Calibri" w:eastAsia="Calibri" w:hAnsi="Calibri" w:cs="Calibri"/>
          <w:sz w:val="24"/>
          <w:lang w:eastAsia="en-US"/>
        </w:rPr>
        <w:t xml:space="preserve">Colloqui: </w:t>
      </w:r>
      <w:r w:rsidR="00C96D6A" w:rsidRPr="00A57F4B">
        <w:rPr>
          <w:rFonts w:ascii="Calibri" w:eastAsia="Calibri" w:hAnsi="Calibri" w:cs="Calibri"/>
          <w:sz w:val="24"/>
          <w:lang w:eastAsia="en-US"/>
        </w:rPr>
        <w:t xml:space="preserve">a partire da </w:t>
      </w:r>
      <w:r w:rsidR="00AA6CD3" w:rsidRPr="00A57F4B">
        <w:rPr>
          <w:rFonts w:ascii="Calibri" w:eastAsia="Calibri" w:hAnsi="Calibri" w:cs="Calibri"/>
          <w:b/>
          <w:color w:val="FF0000"/>
          <w:sz w:val="24"/>
          <w:lang w:eastAsia="en-US"/>
        </w:rPr>
        <w:t>lunedì 12 dicembre 2016</w:t>
      </w:r>
      <w:r w:rsidR="00C96D6A" w:rsidRPr="00A57F4B">
        <w:rPr>
          <w:rFonts w:ascii="Calibri" w:eastAsia="Calibri" w:hAnsi="Calibri" w:cs="Calibri"/>
          <w:sz w:val="24"/>
          <w:lang w:eastAsia="en-US"/>
        </w:rPr>
        <w:t xml:space="preserve"> ore</w:t>
      </w:r>
      <w:r w:rsidRPr="00A57F4B">
        <w:rPr>
          <w:rFonts w:ascii="Calibri" w:eastAsia="Calibri" w:hAnsi="Calibri" w:cs="Calibri"/>
          <w:sz w:val="24"/>
          <w:lang w:eastAsia="en-US"/>
        </w:rPr>
        <w:t xml:space="preserve"> </w:t>
      </w:r>
      <w:r w:rsidR="00AA6CD3" w:rsidRPr="00A57F4B">
        <w:rPr>
          <w:rFonts w:ascii="Calibri" w:eastAsia="Calibri" w:hAnsi="Calibri" w:cs="Calibri"/>
          <w:sz w:val="24"/>
          <w:lang w:eastAsia="en-US"/>
        </w:rPr>
        <w:t>9</w:t>
      </w:r>
      <w:r w:rsidR="00264C28" w:rsidRPr="00A57F4B">
        <w:rPr>
          <w:rFonts w:ascii="Calibri" w:eastAsia="Calibri" w:hAnsi="Calibri" w:cs="Calibri"/>
          <w:sz w:val="24"/>
          <w:lang w:eastAsia="en-US"/>
        </w:rPr>
        <w:t>.</w:t>
      </w:r>
      <w:r w:rsidR="00C96D6A" w:rsidRPr="00A57F4B">
        <w:rPr>
          <w:rFonts w:ascii="Calibri" w:eastAsia="Calibri" w:hAnsi="Calibri" w:cs="Calibri"/>
          <w:sz w:val="24"/>
          <w:lang w:eastAsia="en-US"/>
        </w:rPr>
        <w:t>3</w:t>
      </w:r>
      <w:r w:rsidRPr="00A57F4B">
        <w:rPr>
          <w:rFonts w:ascii="Calibri" w:eastAsia="Calibri" w:hAnsi="Calibri" w:cs="Calibri"/>
          <w:sz w:val="24"/>
          <w:lang w:eastAsia="en-US"/>
        </w:rPr>
        <w:t>0</w:t>
      </w:r>
      <w:r w:rsidRPr="00A57F4B">
        <w:rPr>
          <w:rFonts w:ascii="Calibri" w:eastAsia="Calibri" w:hAnsi="Calibri" w:cs="Calibri"/>
          <w:sz w:val="24"/>
          <w:lang w:eastAsia="en-US"/>
        </w:rPr>
        <w:tab/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F51B3F" w:rsidRPr="00A57F4B" w:rsidRDefault="00F51B3F" w:rsidP="00F51B3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I Candidati ammessi alla </w:t>
      </w:r>
      <w:r w:rsidRPr="00A57F4B">
        <w:rPr>
          <w:rFonts w:asciiTheme="minorHAnsi" w:eastAsia="Calibri" w:hAnsiTheme="minorHAnsi" w:cs="Calibri"/>
          <w:b/>
          <w:sz w:val="24"/>
          <w:lang w:eastAsia="en-US"/>
        </w:rPr>
        <w:t>prova scritta</w:t>
      </w:r>
      <w:r w:rsidR="00A422CA" w:rsidRPr="00A57F4B">
        <w:rPr>
          <w:rFonts w:asciiTheme="minorHAnsi" w:eastAsia="Calibri" w:hAnsiTheme="minorHAnsi" w:cs="Calibri"/>
          <w:b/>
          <w:sz w:val="24"/>
          <w:lang w:eastAsia="en-US"/>
        </w:rPr>
        <w:t xml:space="preserve">, </w:t>
      </w:r>
      <w:r w:rsidR="00A422CA" w:rsidRPr="00A57F4B">
        <w:rPr>
          <w:rFonts w:asciiTheme="minorHAnsi" w:eastAsia="Calibri" w:hAnsiTheme="minorHAnsi" w:cs="Calibri"/>
          <w:sz w:val="24"/>
          <w:lang w:eastAsia="en-US"/>
        </w:rPr>
        <w:t>previa verifica della documentazione prodotta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saranno informati tramite </w:t>
      </w:r>
      <w:r w:rsidR="00AD6AF6" w:rsidRPr="00A57F4B">
        <w:rPr>
          <w:rFonts w:asciiTheme="minorHAnsi" w:eastAsia="Calibri" w:hAnsiTheme="minorHAnsi" w:cs="Calibri"/>
          <w:sz w:val="24"/>
          <w:lang w:eastAsia="en-US"/>
        </w:rPr>
        <w:t>documento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pubblicato sul sito </w:t>
      </w:r>
      <w:hyperlink r:id="rId10" w:history="1">
        <w:r w:rsidRPr="00A57F4B">
          <w:rPr>
            <w:rStyle w:val="Collegamentoipertestuale"/>
            <w:rFonts w:asciiTheme="minorHAnsi" w:eastAsia="Calibri" w:hAnsiTheme="minorHAnsi" w:cs="Calibri"/>
            <w:sz w:val="24"/>
            <w:lang w:eastAsia="en-US"/>
          </w:rPr>
          <w:t>www.cfpcomo.com</w:t>
        </w:r>
      </w:hyperlink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nell’apposita sezione ”AMMINISTRAZIONE TRASPARENTE - BANDI /AVVISI”. </w:t>
      </w:r>
    </w:p>
    <w:p w:rsidR="00F51B3F" w:rsidRPr="00A57F4B" w:rsidRDefault="00F51B3F" w:rsidP="00F51B3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I Candidati ammessi alla </w:t>
      </w:r>
      <w:r w:rsidRPr="00A57F4B">
        <w:rPr>
          <w:rFonts w:asciiTheme="minorHAnsi" w:eastAsia="Calibri" w:hAnsiTheme="minorHAnsi" w:cs="Calibri"/>
          <w:b/>
          <w:sz w:val="24"/>
          <w:lang w:eastAsia="en-US"/>
        </w:rPr>
        <w:t>prova orale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(colloquio) saranno informati</w:t>
      </w:r>
      <w:r w:rsidR="00A422CA" w:rsidRPr="00A57F4B">
        <w:rPr>
          <w:rFonts w:asciiTheme="minorHAnsi" w:eastAsia="Calibri" w:hAnsiTheme="minorHAnsi" w:cs="Calibri"/>
          <w:sz w:val="24"/>
          <w:lang w:eastAsia="en-US"/>
        </w:rPr>
        <w:t xml:space="preserve"> direttamente alla chiusura della prova scritta </w:t>
      </w:r>
      <w:r w:rsidR="00C96D6A" w:rsidRPr="00A57F4B">
        <w:rPr>
          <w:rFonts w:asciiTheme="minorHAnsi" w:eastAsia="Calibri" w:hAnsiTheme="minorHAnsi" w:cs="Calibri"/>
          <w:sz w:val="24"/>
          <w:lang w:eastAsia="en-US"/>
        </w:rPr>
        <w:t>e</w:t>
      </w:r>
      <w:r w:rsidR="00A422CA" w:rsidRPr="00A57F4B">
        <w:rPr>
          <w:rFonts w:asciiTheme="minorHAnsi" w:eastAsia="Calibri" w:hAnsiTheme="minorHAnsi" w:cs="Calibri"/>
          <w:sz w:val="24"/>
          <w:lang w:eastAsia="en-US"/>
        </w:rPr>
        <w:t>/o</w:t>
      </w:r>
      <w:r w:rsidR="00C96D6A" w:rsidRPr="00A57F4B">
        <w:rPr>
          <w:rFonts w:asciiTheme="minorHAnsi" w:eastAsia="Calibri" w:hAnsiTheme="minorHAnsi" w:cs="Calibri"/>
          <w:sz w:val="24"/>
          <w:lang w:eastAsia="en-US"/>
        </w:rPr>
        <w:t xml:space="preserve"> comunicazione tramite </w:t>
      </w:r>
      <w:r w:rsidR="00AD6AF6" w:rsidRPr="00A57F4B">
        <w:rPr>
          <w:rFonts w:asciiTheme="minorHAnsi" w:eastAsia="Calibri" w:hAnsiTheme="minorHAnsi" w:cs="Calibri"/>
          <w:sz w:val="24"/>
          <w:lang w:eastAsia="en-US"/>
        </w:rPr>
        <w:t>e-mail</w:t>
      </w:r>
      <w:r w:rsidRPr="00A57F4B">
        <w:rPr>
          <w:rFonts w:asciiTheme="minorHAnsi" w:eastAsia="Calibri" w:hAnsiTheme="minorHAnsi" w:cs="Calibri"/>
          <w:sz w:val="24"/>
          <w:lang w:eastAsia="en-US"/>
        </w:rPr>
        <w:t>.</w:t>
      </w:r>
    </w:p>
    <w:p w:rsidR="00F51B3F" w:rsidRPr="00A57F4B" w:rsidRDefault="00F51B3F" w:rsidP="00F51B3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Le comunicazioni hanno valore di notifica a tutti gli effetti nei confronti dei Candidati. La mancata presentazione ad una delle prove comporta l’</w:t>
      </w:r>
      <w:r w:rsidRPr="00A57F4B">
        <w:rPr>
          <w:rFonts w:asciiTheme="minorHAnsi" w:eastAsia="Calibri" w:hAnsiTheme="minorHAnsi" w:cs="Calibri"/>
          <w:b/>
          <w:sz w:val="24"/>
          <w:lang w:eastAsia="en-US"/>
        </w:rPr>
        <w:t>esclusione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automatica dalla selezione.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Prima dell’inizio di ciascuna prova la “</w:t>
      </w:r>
      <w:r w:rsidRPr="00A57F4B">
        <w:rPr>
          <w:rFonts w:asciiTheme="minorHAnsi" w:eastAsia="Calibri" w:hAnsiTheme="minorHAnsi" w:cs="Calibri"/>
          <w:i/>
          <w:sz w:val="24"/>
          <w:lang w:eastAsia="en-US"/>
        </w:rPr>
        <w:t>Commissione di valutazione per l’assunzione di personale</w:t>
      </w:r>
      <w:r w:rsidRPr="00A57F4B">
        <w:rPr>
          <w:rFonts w:asciiTheme="minorHAnsi" w:eastAsia="Calibri" w:hAnsiTheme="minorHAnsi" w:cs="Calibri"/>
          <w:sz w:val="24"/>
          <w:lang w:eastAsia="en-US"/>
        </w:rPr>
        <w:t>” procederà all’appello con accertamento dell’identità dei Candidati. Non saranno ammessi a sostenere la prova</w:t>
      </w:r>
      <w:r w:rsidR="00C96D6A" w:rsidRPr="00A57F4B">
        <w:rPr>
          <w:rFonts w:asciiTheme="minorHAnsi" w:eastAsia="Calibri" w:hAnsiTheme="minorHAnsi" w:cs="Calibri"/>
          <w:sz w:val="24"/>
          <w:lang w:eastAsia="en-US"/>
        </w:rPr>
        <w:t>,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e quindi saranno esclusi dalla selezione, i Candidati che si presenteranno dopo la conclusione dell’appello.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u w:val="single"/>
          <w:lang w:eastAsia="en-US"/>
        </w:rPr>
      </w:pPr>
      <w:r w:rsidRPr="00A57F4B">
        <w:rPr>
          <w:rFonts w:asciiTheme="minorHAnsi" w:eastAsia="Calibri" w:hAnsiTheme="minorHAnsi" w:cs="Calibri"/>
          <w:sz w:val="24"/>
          <w:u w:val="single"/>
          <w:lang w:eastAsia="en-US"/>
        </w:rPr>
        <w:t xml:space="preserve">I Candidati dovranno presentarsi </w:t>
      </w:r>
      <w:r w:rsidR="0017166E" w:rsidRPr="00A57F4B">
        <w:rPr>
          <w:rFonts w:asciiTheme="minorHAnsi" w:eastAsia="Calibri" w:hAnsiTheme="minorHAnsi" w:cs="Calibri"/>
          <w:sz w:val="24"/>
          <w:u w:val="single"/>
          <w:lang w:eastAsia="en-US"/>
        </w:rPr>
        <w:t>alle prove muniti</w:t>
      </w:r>
      <w:r w:rsidRPr="00A57F4B">
        <w:rPr>
          <w:rFonts w:asciiTheme="minorHAnsi" w:eastAsia="Calibri" w:hAnsiTheme="minorHAnsi" w:cs="Calibri"/>
          <w:sz w:val="24"/>
          <w:u w:val="single"/>
          <w:lang w:eastAsia="en-US"/>
        </w:rPr>
        <w:t xml:space="preserve"> di documento legale di riconoscimento.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b/>
          <w:sz w:val="24"/>
          <w:lang w:eastAsia="en-US"/>
        </w:rPr>
      </w:pPr>
    </w:p>
    <w:p w:rsidR="0039102F" w:rsidRPr="00A57F4B" w:rsidRDefault="0039102F" w:rsidP="0039102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A57F4B">
        <w:rPr>
          <w:rFonts w:asciiTheme="minorHAnsi" w:hAnsiTheme="minorHAnsi"/>
          <w:b/>
          <w:sz w:val="28"/>
          <w:szCs w:val="28"/>
          <w:u w:val="single"/>
        </w:rPr>
        <w:t xml:space="preserve">GRADUATORIA DELLA VALUTAZIONE/SELEZIONE 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La graduatoria della valutazione/selezione, approvata dall’</w:t>
      </w:r>
      <w:r w:rsidR="00C42EF6" w:rsidRPr="00A57F4B">
        <w:rPr>
          <w:rFonts w:asciiTheme="minorHAnsi" w:eastAsia="Calibri" w:hAnsiTheme="minorHAnsi" w:cs="Calibri"/>
          <w:sz w:val="24"/>
          <w:lang w:eastAsia="en-US"/>
        </w:rPr>
        <w:t>Amministratrice Unica</w:t>
      </w:r>
      <w:r w:rsidRPr="00A57F4B">
        <w:rPr>
          <w:rFonts w:asciiTheme="minorHAnsi" w:eastAsia="Calibri" w:hAnsiTheme="minorHAnsi" w:cs="Calibri"/>
          <w:sz w:val="24"/>
          <w:lang w:eastAsia="en-US"/>
        </w:rPr>
        <w:t>, su proposta del Direttore quale risultato dei lavori della “</w:t>
      </w:r>
      <w:r w:rsidRPr="00A57F4B">
        <w:rPr>
          <w:rFonts w:asciiTheme="minorHAnsi" w:eastAsia="Calibri" w:hAnsiTheme="minorHAnsi" w:cs="Calibri"/>
          <w:i/>
          <w:sz w:val="24"/>
          <w:lang w:eastAsia="en-US"/>
        </w:rPr>
        <w:t>Commissione di valutazione per l’assunzione di personale</w:t>
      </w:r>
      <w:r w:rsidRPr="00A57F4B">
        <w:rPr>
          <w:rFonts w:asciiTheme="minorHAnsi" w:eastAsia="Calibri" w:hAnsiTheme="minorHAnsi" w:cs="Calibri"/>
          <w:sz w:val="24"/>
          <w:lang w:eastAsia="en-US"/>
        </w:rPr>
        <w:t>”, è immediatamente efficace e lo rimane per tre anni formativi dalla data del provvedimento di approvazione, salvo quanto previsto dalla vigente normativa in materia di assunzioni.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Il Candidato ammesso in graduatoria in caso di assunzione è tenuto a esibire, in originale o in copia, autenticata in loco dal Direttore, la documentazione relativa a quanto dichiarato nella domanda di ammissione alla valutazione/selezione.</w:t>
      </w:r>
    </w:p>
    <w:p w:rsidR="0013182C" w:rsidRPr="00A57F4B" w:rsidRDefault="0013182C" w:rsidP="0039102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39102F" w:rsidRPr="00A57F4B" w:rsidRDefault="0039102F" w:rsidP="0039102F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A57F4B">
        <w:rPr>
          <w:rFonts w:asciiTheme="minorHAnsi" w:hAnsiTheme="minorHAnsi"/>
          <w:b/>
          <w:sz w:val="28"/>
          <w:szCs w:val="28"/>
          <w:u w:val="single"/>
        </w:rPr>
        <w:t xml:space="preserve">ASSUNZIONE E POSIZIONE </w:t>
      </w:r>
      <w:proofErr w:type="spellStart"/>
      <w:r w:rsidRPr="00A57F4B">
        <w:rPr>
          <w:rFonts w:asciiTheme="minorHAnsi" w:hAnsiTheme="minorHAnsi"/>
          <w:b/>
          <w:sz w:val="28"/>
          <w:szCs w:val="28"/>
          <w:u w:val="single"/>
        </w:rPr>
        <w:t>DI</w:t>
      </w:r>
      <w:proofErr w:type="spellEnd"/>
      <w:r w:rsidRPr="00A57F4B">
        <w:rPr>
          <w:rFonts w:asciiTheme="minorHAnsi" w:hAnsiTheme="minorHAnsi"/>
          <w:b/>
          <w:sz w:val="28"/>
          <w:szCs w:val="28"/>
          <w:u w:val="single"/>
        </w:rPr>
        <w:t xml:space="preserve"> LAVORO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b/>
          <w:sz w:val="24"/>
          <w:lang w:eastAsia="en-US"/>
        </w:rPr>
      </w:pPr>
    </w:p>
    <w:p w:rsidR="003C7BF1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Sulla base dell’ordine risultante dalla graduatoria finale dei Candidati, </w:t>
      </w:r>
      <w:r w:rsidR="00EF1029" w:rsidRPr="00A57F4B">
        <w:rPr>
          <w:rFonts w:asciiTheme="minorHAnsi" w:eastAsia="Calibri" w:hAnsiTheme="minorHAnsi" w:cs="Calibri"/>
          <w:sz w:val="24"/>
          <w:lang w:eastAsia="en-US"/>
        </w:rPr>
        <w:t xml:space="preserve">AFOL 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Como procederà all’assunzione del personale che si perfeziona con la stipulazione </w:t>
      </w:r>
      <w:r w:rsidR="00C42EF6" w:rsidRPr="00A57F4B">
        <w:rPr>
          <w:rFonts w:asciiTheme="minorHAnsi" w:eastAsia="Calibri" w:hAnsiTheme="minorHAnsi" w:cs="Calibri"/>
          <w:sz w:val="24"/>
          <w:lang w:eastAsia="en-US"/>
        </w:rPr>
        <w:t>di un contratto individuale di lavoro a tempo determinato per un massimo di n. 36 mesi e per massimo n. 36 ore settimanali</w:t>
      </w:r>
      <w:r w:rsidRPr="00A57F4B">
        <w:rPr>
          <w:rFonts w:asciiTheme="minorHAnsi" w:eastAsia="Calibri" w:hAnsiTheme="minorHAnsi" w:cs="Calibri"/>
          <w:sz w:val="24"/>
          <w:lang w:eastAsia="en-US"/>
        </w:rPr>
        <w:t>, con riferimento al CCNL della Formazione Professionale.</w:t>
      </w:r>
    </w:p>
    <w:p w:rsidR="0013182C" w:rsidRPr="00A57F4B" w:rsidRDefault="0013182C" w:rsidP="0039102F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39102F" w:rsidRPr="00A57F4B" w:rsidRDefault="0039102F" w:rsidP="0039102F">
      <w:pPr>
        <w:pStyle w:val="Default"/>
        <w:jc w:val="both"/>
        <w:rPr>
          <w:rFonts w:asciiTheme="minorHAnsi" w:hAnsiTheme="minorHAnsi"/>
          <w:b/>
          <w:color w:val="auto"/>
        </w:rPr>
      </w:pPr>
      <w:r w:rsidRPr="00A57F4B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REQUISITI SPECIFICI PER L’AMMISSIONE</w:t>
      </w:r>
      <w:r w:rsidRPr="00A57F4B">
        <w:rPr>
          <w:rFonts w:asciiTheme="minorHAnsi" w:hAnsiTheme="minorHAnsi"/>
          <w:b/>
          <w:color w:val="auto"/>
          <w:sz w:val="28"/>
          <w:szCs w:val="28"/>
          <w:u w:val="single"/>
        </w:rPr>
        <w:t xml:space="preserve"> </w:t>
      </w:r>
    </w:p>
    <w:p w:rsidR="00486F25" w:rsidRPr="00A57F4B" w:rsidRDefault="00486F25" w:rsidP="000D5B56">
      <w:pPr>
        <w:pStyle w:val="Default"/>
        <w:jc w:val="both"/>
        <w:rPr>
          <w:rFonts w:asciiTheme="minorHAnsi" w:hAnsiTheme="minorHAnsi"/>
          <w:color w:val="auto"/>
        </w:rPr>
      </w:pPr>
    </w:p>
    <w:p w:rsidR="00C42EF6" w:rsidRPr="00A57F4B" w:rsidRDefault="00C42EF6" w:rsidP="000D5B56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</w:rPr>
      </w:pPr>
      <w:r w:rsidRPr="00A57F4B">
        <w:rPr>
          <w:rFonts w:asciiTheme="minorHAnsi" w:hAnsiTheme="minorHAnsi"/>
          <w:b/>
          <w:color w:val="auto"/>
        </w:rPr>
        <w:t>Titolo di studio:</w:t>
      </w:r>
      <w:r w:rsidRPr="00A57F4B">
        <w:rPr>
          <w:rFonts w:asciiTheme="minorHAnsi" w:hAnsiTheme="minorHAnsi"/>
          <w:color w:val="auto"/>
        </w:rPr>
        <w:t xml:space="preserve"> requisito minimo </w:t>
      </w:r>
      <w:r w:rsidR="000D5B56" w:rsidRPr="00A57F4B">
        <w:rPr>
          <w:rFonts w:asciiTheme="minorHAnsi" w:hAnsiTheme="minorHAnsi"/>
          <w:color w:val="auto"/>
        </w:rPr>
        <w:t xml:space="preserve">Diploma di Istruzione Secondaria </w:t>
      </w:r>
      <w:r w:rsidRPr="00A57F4B">
        <w:rPr>
          <w:rFonts w:asciiTheme="minorHAnsi" w:hAnsiTheme="minorHAnsi"/>
          <w:color w:val="auto"/>
        </w:rPr>
        <w:t>superiore</w:t>
      </w:r>
    </w:p>
    <w:p w:rsidR="000D5B56" w:rsidRPr="00A57F4B" w:rsidRDefault="000D5B56" w:rsidP="00AA6CD3">
      <w:pPr>
        <w:pStyle w:val="Default"/>
        <w:ind w:left="360"/>
        <w:jc w:val="both"/>
        <w:rPr>
          <w:rFonts w:asciiTheme="minorHAnsi" w:hAnsiTheme="minorHAnsi"/>
          <w:color w:val="auto"/>
        </w:rPr>
      </w:pPr>
    </w:p>
    <w:p w:rsidR="00A422CA" w:rsidRPr="00024D3C" w:rsidRDefault="00A422CA" w:rsidP="00A422CA">
      <w:pPr>
        <w:pStyle w:val="Default"/>
        <w:jc w:val="both"/>
        <w:rPr>
          <w:rFonts w:asciiTheme="minorHAnsi" w:hAnsiTheme="minorHAnsi"/>
          <w:b/>
          <w:color w:val="auto"/>
          <w:sz w:val="28"/>
          <w:szCs w:val="28"/>
          <w:u w:val="single"/>
        </w:rPr>
      </w:pPr>
    </w:p>
    <w:p w:rsidR="00A422CA" w:rsidRPr="00AA6CD3" w:rsidRDefault="00A422CA" w:rsidP="00A422CA">
      <w:pPr>
        <w:pStyle w:val="Default"/>
        <w:jc w:val="both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AA6CD3">
        <w:rPr>
          <w:rFonts w:asciiTheme="minorHAnsi" w:hAnsiTheme="minorHAnsi"/>
          <w:b/>
          <w:color w:val="auto"/>
          <w:sz w:val="28"/>
          <w:szCs w:val="28"/>
          <w:u w:val="single"/>
        </w:rPr>
        <w:t>FUNZIONI E COMPITI PREVISTI/ASSEGNATI</w:t>
      </w:r>
    </w:p>
    <w:p w:rsidR="008A42C0" w:rsidRPr="00AA6CD3" w:rsidRDefault="008A42C0" w:rsidP="00D81B19">
      <w:pPr>
        <w:pStyle w:val="Default"/>
        <w:jc w:val="both"/>
        <w:rPr>
          <w:rFonts w:asciiTheme="minorHAnsi" w:hAnsiTheme="minorHAnsi"/>
          <w:color w:val="auto"/>
        </w:rPr>
      </w:pPr>
    </w:p>
    <w:p w:rsidR="000D5B56" w:rsidRPr="00AA6CD3" w:rsidRDefault="001021C0" w:rsidP="000D5B56">
      <w:pPr>
        <w:pStyle w:val="Paragrafoelenco"/>
        <w:spacing w:after="200" w:line="276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A6CD3">
        <w:rPr>
          <w:rFonts w:asciiTheme="minorHAnsi" w:hAnsiTheme="minorHAnsi" w:cs="Arial"/>
          <w:b/>
          <w:sz w:val="24"/>
          <w:szCs w:val="24"/>
        </w:rPr>
        <w:t>L’Operatore di Segreteria</w:t>
      </w:r>
      <w:r w:rsidR="000D5B56" w:rsidRPr="00AA6CD3">
        <w:rPr>
          <w:rFonts w:asciiTheme="minorHAnsi" w:hAnsiTheme="minorHAnsi" w:cs="Arial"/>
          <w:sz w:val="24"/>
          <w:szCs w:val="24"/>
        </w:rPr>
        <w:t>, nell’ambito delle direttive impartite dalla Direzione dell’Agenzia:</w:t>
      </w:r>
    </w:p>
    <w:p w:rsidR="003761EE" w:rsidRPr="00AA6CD3" w:rsidRDefault="003761EE" w:rsidP="001021C0">
      <w:pPr>
        <w:pStyle w:val="Paragrafoelenco"/>
        <w:spacing w:after="200" w:line="276" w:lineRule="auto"/>
        <w:ind w:left="567"/>
        <w:jc w:val="both"/>
        <w:rPr>
          <w:rFonts w:asciiTheme="minorHAnsi" w:hAnsiTheme="minorHAnsi" w:cs="Arial"/>
          <w:sz w:val="24"/>
          <w:szCs w:val="24"/>
        </w:rPr>
      </w:pPr>
    </w:p>
    <w:p w:rsidR="001021C0" w:rsidRPr="00AA6CD3" w:rsidRDefault="005B2068" w:rsidP="003761EE">
      <w:pPr>
        <w:pStyle w:val="Paragrafoelenco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AA6CD3">
        <w:rPr>
          <w:rFonts w:asciiTheme="minorHAnsi" w:hAnsiTheme="minorHAnsi" w:cs="Arial"/>
          <w:sz w:val="24"/>
          <w:szCs w:val="24"/>
        </w:rPr>
        <w:t>c</w:t>
      </w:r>
      <w:r w:rsidR="001021C0" w:rsidRPr="00AA6CD3">
        <w:rPr>
          <w:rFonts w:asciiTheme="minorHAnsi" w:hAnsiTheme="minorHAnsi" w:cs="Arial"/>
          <w:sz w:val="24"/>
          <w:szCs w:val="24"/>
        </w:rPr>
        <w:t>ura/</w:t>
      </w:r>
      <w:r w:rsidRPr="00AA6CD3">
        <w:rPr>
          <w:rFonts w:asciiTheme="minorHAnsi" w:hAnsiTheme="minorHAnsi" w:cs="Arial"/>
          <w:sz w:val="24"/>
          <w:szCs w:val="24"/>
        </w:rPr>
        <w:t>c</w:t>
      </w:r>
      <w:r w:rsidR="001021C0" w:rsidRPr="00AA6CD3">
        <w:rPr>
          <w:rFonts w:asciiTheme="minorHAnsi" w:hAnsiTheme="minorHAnsi" w:cs="Arial"/>
          <w:sz w:val="24"/>
          <w:szCs w:val="24"/>
        </w:rPr>
        <w:t>ollabora alla gestione del flusso delle informazioni</w:t>
      </w:r>
      <w:r w:rsidR="001D53B4">
        <w:rPr>
          <w:rFonts w:asciiTheme="minorHAnsi" w:hAnsiTheme="minorHAnsi" w:cs="Arial"/>
          <w:sz w:val="24"/>
          <w:szCs w:val="24"/>
        </w:rPr>
        <w:t xml:space="preserve"> interne ed esterne</w:t>
      </w:r>
    </w:p>
    <w:p w:rsidR="001021C0" w:rsidRPr="00AA6CD3" w:rsidRDefault="005B2068" w:rsidP="005B2068">
      <w:pPr>
        <w:pStyle w:val="Paragrafoelenco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AA6CD3">
        <w:rPr>
          <w:rFonts w:asciiTheme="minorHAnsi" w:hAnsiTheme="minorHAnsi" w:cs="Arial"/>
          <w:sz w:val="24"/>
          <w:szCs w:val="24"/>
        </w:rPr>
        <w:t>cura le relazioni</w:t>
      </w:r>
      <w:r w:rsidR="00AA6CD3">
        <w:rPr>
          <w:rFonts w:asciiTheme="minorHAnsi" w:hAnsiTheme="minorHAnsi" w:cs="Arial"/>
          <w:sz w:val="24"/>
          <w:szCs w:val="24"/>
        </w:rPr>
        <w:t>/</w:t>
      </w:r>
      <w:r w:rsidR="001D53B4">
        <w:rPr>
          <w:rFonts w:asciiTheme="minorHAnsi" w:hAnsiTheme="minorHAnsi" w:cs="Arial"/>
          <w:sz w:val="24"/>
          <w:szCs w:val="24"/>
        </w:rPr>
        <w:t>comunicazioni</w:t>
      </w:r>
      <w:r w:rsidRPr="00AA6CD3">
        <w:rPr>
          <w:rFonts w:asciiTheme="minorHAnsi" w:hAnsiTheme="minorHAnsi" w:cs="Arial"/>
          <w:sz w:val="24"/>
          <w:szCs w:val="24"/>
        </w:rPr>
        <w:t xml:space="preserve"> con allievi-famiglie- utenti/clienti dell’Agenzia</w:t>
      </w:r>
    </w:p>
    <w:p w:rsidR="00AA6CD3" w:rsidRDefault="005B2068" w:rsidP="00AA6CD3">
      <w:pPr>
        <w:pStyle w:val="Paragrafoelenco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AA6CD3">
        <w:rPr>
          <w:rFonts w:asciiTheme="minorHAnsi" w:hAnsiTheme="minorHAnsi" w:cs="Arial"/>
          <w:sz w:val="24"/>
          <w:szCs w:val="24"/>
        </w:rPr>
        <w:t>g</w:t>
      </w:r>
      <w:r w:rsidR="001021C0" w:rsidRPr="00AA6CD3">
        <w:rPr>
          <w:rFonts w:asciiTheme="minorHAnsi" w:hAnsiTheme="minorHAnsi" w:cs="Arial"/>
          <w:sz w:val="24"/>
          <w:szCs w:val="24"/>
        </w:rPr>
        <w:t>estisce il servizio di centralino telefonico</w:t>
      </w:r>
    </w:p>
    <w:p w:rsidR="001D53B4" w:rsidRPr="001D53B4" w:rsidRDefault="001D53B4" w:rsidP="001D53B4">
      <w:pPr>
        <w:pStyle w:val="Paragrafoelenco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AA6CD3">
        <w:rPr>
          <w:rFonts w:asciiTheme="minorHAnsi" w:eastAsia="Calibri" w:hAnsiTheme="minorHAnsi" w:cs="Calibri"/>
          <w:sz w:val="24"/>
          <w:szCs w:val="24"/>
          <w:lang w:eastAsia="en-US"/>
        </w:rPr>
        <w:t>cura la redazione di lettere commerciali ed informative agli utenti/client</w:t>
      </w:r>
      <w:r w:rsidRPr="00AA6CD3">
        <w:rPr>
          <w:rFonts w:asciiTheme="minorHAnsi" w:eastAsia="Calibri" w:hAnsiTheme="minorHAnsi" w:cs="Arial"/>
          <w:sz w:val="24"/>
          <w:szCs w:val="24"/>
          <w:lang w:eastAsia="en-US"/>
        </w:rPr>
        <w:t>i</w:t>
      </w:r>
      <w:r>
        <w:rPr>
          <w:rFonts w:asciiTheme="minorHAnsi" w:eastAsia="Calibri" w:hAnsiTheme="minorHAnsi" w:cs="Arial"/>
          <w:sz w:val="24"/>
          <w:szCs w:val="24"/>
          <w:lang w:eastAsia="en-US"/>
        </w:rPr>
        <w:t xml:space="preserve"> anche attraverso supporto informatico</w:t>
      </w:r>
    </w:p>
    <w:p w:rsidR="001021C0" w:rsidRPr="00AA6CD3" w:rsidRDefault="001D53B4" w:rsidP="00AA6CD3">
      <w:pPr>
        <w:pStyle w:val="Paragrafoelenco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AA6CD3">
        <w:rPr>
          <w:rFonts w:asciiTheme="minorHAnsi" w:hAnsiTheme="minorHAnsi" w:cs="Arial"/>
          <w:sz w:val="24"/>
          <w:szCs w:val="24"/>
        </w:rPr>
        <w:t xml:space="preserve">collabora alla predisposizione, alla raccolta </w:t>
      </w:r>
      <w:r>
        <w:rPr>
          <w:rFonts w:asciiTheme="minorHAnsi" w:hAnsiTheme="minorHAnsi" w:cs="Arial"/>
          <w:sz w:val="24"/>
          <w:szCs w:val="24"/>
        </w:rPr>
        <w:t>ed al</w:t>
      </w:r>
      <w:r w:rsidR="00AA6CD3" w:rsidRPr="00AA6CD3">
        <w:rPr>
          <w:rFonts w:asciiTheme="minorHAnsi" w:hAnsiTheme="minorHAnsi" w:cs="Arial"/>
          <w:sz w:val="24"/>
          <w:szCs w:val="24"/>
        </w:rPr>
        <w:t>la gestione degli archivi cartacei ed elettronici utilizzando le banche dati ed i programmi presenti nel sistema informativo dell’Agenzia</w:t>
      </w:r>
    </w:p>
    <w:p w:rsidR="001021C0" w:rsidRPr="00AA6CD3" w:rsidRDefault="005B2068" w:rsidP="003761EE">
      <w:pPr>
        <w:pStyle w:val="Paragrafoelenco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AA6CD3">
        <w:rPr>
          <w:rFonts w:asciiTheme="minorHAnsi" w:hAnsiTheme="minorHAnsi" w:cs="Arial"/>
          <w:sz w:val="24"/>
          <w:szCs w:val="24"/>
        </w:rPr>
        <w:t>p</w:t>
      </w:r>
      <w:r w:rsidR="001021C0" w:rsidRPr="00AA6CD3">
        <w:rPr>
          <w:rFonts w:asciiTheme="minorHAnsi" w:hAnsiTheme="minorHAnsi" w:cs="Arial"/>
          <w:sz w:val="24"/>
          <w:szCs w:val="24"/>
        </w:rPr>
        <w:t>rovvede a</w:t>
      </w:r>
      <w:r w:rsidRPr="00AA6CD3">
        <w:rPr>
          <w:rFonts w:asciiTheme="minorHAnsi" w:hAnsiTheme="minorHAnsi" w:cs="Arial"/>
          <w:sz w:val="24"/>
          <w:szCs w:val="24"/>
        </w:rPr>
        <w:t>l</w:t>
      </w:r>
      <w:r w:rsidR="001021C0" w:rsidRPr="00AA6CD3">
        <w:rPr>
          <w:rFonts w:asciiTheme="minorHAnsi" w:hAnsiTheme="minorHAnsi" w:cs="Arial"/>
          <w:sz w:val="24"/>
          <w:szCs w:val="24"/>
        </w:rPr>
        <w:t xml:space="preserve"> protocollo degli atti</w:t>
      </w:r>
    </w:p>
    <w:p w:rsidR="001021C0" w:rsidRDefault="005B2068" w:rsidP="003761EE">
      <w:pPr>
        <w:pStyle w:val="Paragrafoelenco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AA6CD3">
        <w:rPr>
          <w:rFonts w:asciiTheme="minorHAnsi" w:hAnsiTheme="minorHAnsi" w:cs="Arial"/>
          <w:sz w:val="24"/>
          <w:szCs w:val="24"/>
        </w:rPr>
        <w:t>p</w:t>
      </w:r>
      <w:r w:rsidR="001021C0" w:rsidRPr="00AA6CD3">
        <w:rPr>
          <w:rFonts w:asciiTheme="minorHAnsi" w:hAnsiTheme="minorHAnsi" w:cs="Arial"/>
          <w:sz w:val="24"/>
          <w:szCs w:val="24"/>
        </w:rPr>
        <w:t xml:space="preserve">rovvede alle commissioni assegnate </w:t>
      </w:r>
    </w:p>
    <w:p w:rsidR="001D53B4" w:rsidRDefault="001D53B4" w:rsidP="001D53B4">
      <w:pPr>
        <w:spacing w:after="200" w:line="276" w:lineRule="auto"/>
        <w:jc w:val="both"/>
        <w:rPr>
          <w:rFonts w:asciiTheme="minorHAnsi" w:hAnsiTheme="minorHAnsi" w:cs="Arial"/>
          <w:sz w:val="24"/>
        </w:rPr>
      </w:pPr>
    </w:p>
    <w:p w:rsidR="001D53B4" w:rsidRPr="001D53B4" w:rsidRDefault="001D53B4" w:rsidP="001D53B4">
      <w:pPr>
        <w:spacing w:after="200" w:line="276" w:lineRule="auto"/>
        <w:jc w:val="both"/>
        <w:rPr>
          <w:rFonts w:asciiTheme="minorHAnsi" w:hAnsiTheme="minorHAnsi" w:cs="Arial"/>
          <w:sz w:val="24"/>
        </w:rPr>
      </w:pPr>
    </w:p>
    <w:p w:rsidR="001021C0" w:rsidRDefault="001021C0" w:rsidP="005B2068">
      <w:pPr>
        <w:pStyle w:val="Paragrafoelenco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AA6CD3">
        <w:rPr>
          <w:rFonts w:asciiTheme="minorHAnsi" w:hAnsiTheme="minorHAnsi" w:cs="Arial"/>
          <w:sz w:val="24"/>
          <w:szCs w:val="24"/>
        </w:rPr>
        <w:t xml:space="preserve">predispone e redige atti amministrativi, documenti e verbali con autonomia operativa e determinante iniziativa e collabora all’iter burocratico di gestione dei progetti </w:t>
      </w:r>
    </w:p>
    <w:p w:rsidR="009C6315" w:rsidRPr="001D53B4" w:rsidRDefault="005B2068" w:rsidP="001D53B4">
      <w:pPr>
        <w:pStyle w:val="Paragrafoelenco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1D53B4">
        <w:rPr>
          <w:rFonts w:asciiTheme="minorHAnsi" w:hAnsiTheme="minorHAnsi" w:cs="Arial"/>
          <w:sz w:val="24"/>
          <w:szCs w:val="24"/>
        </w:rPr>
        <w:t>cura la</w:t>
      </w:r>
      <w:r w:rsidR="003D393F" w:rsidRPr="001D53B4">
        <w:rPr>
          <w:rFonts w:asciiTheme="minorHAnsi" w:hAnsiTheme="minorHAnsi" w:cs="Arial"/>
          <w:sz w:val="24"/>
          <w:szCs w:val="24"/>
        </w:rPr>
        <w:t xml:space="preserve"> compilazione degli atti connessi alle attività di rendicontazione di specifici progetti ges</w:t>
      </w:r>
      <w:r w:rsidRPr="001D53B4">
        <w:rPr>
          <w:rFonts w:asciiTheme="minorHAnsi" w:hAnsiTheme="minorHAnsi" w:cs="Arial"/>
          <w:sz w:val="24"/>
          <w:szCs w:val="24"/>
        </w:rPr>
        <w:t>titi con finanziamento pubblico/privato</w:t>
      </w:r>
    </w:p>
    <w:p w:rsidR="005B2068" w:rsidRPr="00AA6CD3" w:rsidRDefault="005B2068" w:rsidP="003761EE">
      <w:pPr>
        <w:pStyle w:val="Paragrafoelenco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AA6CD3">
        <w:rPr>
          <w:rFonts w:asciiTheme="minorHAnsi" w:hAnsiTheme="minorHAnsi" w:cs="Arial"/>
          <w:sz w:val="24"/>
          <w:szCs w:val="24"/>
        </w:rPr>
        <w:t>cura la gestione degli aspetti logistici e l’impiego delle risorse strumentali</w:t>
      </w:r>
    </w:p>
    <w:p w:rsidR="00A422CA" w:rsidRPr="00AA6CD3" w:rsidRDefault="00A422CA" w:rsidP="00142430">
      <w:pPr>
        <w:pStyle w:val="Paragrafoelenco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asciiTheme="minorHAnsi" w:eastAsia="Calibri" w:hAnsiTheme="minorHAnsi" w:cs="Calibri"/>
          <w:sz w:val="24"/>
          <w:szCs w:val="24"/>
          <w:lang w:eastAsia="en-US"/>
        </w:rPr>
      </w:pPr>
      <w:r w:rsidRPr="00AA6CD3">
        <w:rPr>
          <w:rFonts w:asciiTheme="minorHAnsi" w:hAnsiTheme="minorHAnsi" w:cs="Arial"/>
          <w:sz w:val="24"/>
          <w:szCs w:val="24"/>
        </w:rPr>
        <w:t xml:space="preserve">collabora alla gestione </w:t>
      </w:r>
      <w:r w:rsidRPr="00AA6CD3">
        <w:rPr>
          <w:rFonts w:asciiTheme="minorHAnsi" w:eastAsia="Calibri" w:hAnsiTheme="minorHAnsi" w:cs="Calibri"/>
          <w:sz w:val="24"/>
          <w:lang w:eastAsia="en-US"/>
        </w:rPr>
        <w:t>degli aspetti normativi e contabili relativi ai finanziamenti regionali per l’attività di Formazione Professionale in DDIF</w:t>
      </w:r>
      <w:r w:rsidRPr="00AA6CD3">
        <w:rPr>
          <w:rFonts w:asciiTheme="minorHAnsi" w:hAnsiTheme="minorHAnsi"/>
        </w:rPr>
        <w:t xml:space="preserve"> </w:t>
      </w:r>
      <w:r w:rsidR="005B2068" w:rsidRPr="00AA6CD3">
        <w:rPr>
          <w:rFonts w:asciiTheme="minorHAnsi" w:hAnsiTheme="minorHAnsi"/>
        </w:rPr>
        <w:t>/</w:t>
      </w:r>
      <w:r w:rsidR="005B2068" w:rsidRPr="00AA6CD3">
        <w:rPr>
          <w:rFonts w:asciiTheme="minorHAnsi" w:eastAsia="Calibri" w:hAnsiTheme="minorHAnsi" w:cs="Calibri"/>
          <w:sz w:val="24"/>
          <w:lang w:eastAsia="en-US"/>
        </w:rPr>
        <w:t>Sistema Duale</w:t>
      </w:r>
      <w:r w:rsidR="005B2068" w:rsidRPr="00AA6CD3">
        <w:rPr>
          <w:rFonts w:asciiTheme="minorHAnsi" w:hAnsiTheme="minorHAnsi"/>
        </w:rPr>
        <w:t xml:space="preserve"> </w:t>
      </w:r>
      <w:r w:rsidRPr="00AA6CD3">
        <w:rPr>
          <w:rFonts w:asciiTheme="minorHAnsi" w:eastAsia="Calibri" w:hAnsiTheme="minorHAnsi" w:cs="Calibri"/>
          <w:sz w:val="24"/>
          <w:lang w:eastAsia="en-US"/>
        </w:rPr>
        <w:t>e l’erogazione dei Servizi al Lavoro</w:t>
      </w:r>
      <w:r w:rsidR="00862171" w:rsidRPr="00AA6CD3">
        <w:rPr>
          <w:rFonts w:asciiTheme="minorHAnsi" w:eastAsia="Calibri" w:hAnsiTheme="minorHAnsi" w:cs="Calibri"/>
          <w:sz w:val="24"/>
          <w:lang w:eastAsia="en-US"/>
        </w:rPr>
        <w:t>;</w:t>
      </w:r>
    </w:p>
    <w:p w:rsidR="00E23937" w:rsidRPr="00A57F4B" w:rsidRDefault="00E23937" w:rsidP="00E23937">
      <w:pPr>
        <w:pStyle w:val="Paragrafoelenco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asciiTheme="minorHAnsi" w:hAnsiTheme="minorHAnsi" w:cs="Arial"/>
          <w:sz w:val="24"/>
          <w:szCs w:val="24"/>
        </w:rPr>
      </w:pPr>
      <w:r w:rsidRPr="00AA6CD3">
        <w:rPr>
          <w:rFonts w:asciiTheme="minorHAnsi" w:hAnsiTheme="minorHAnsi" w:cs="Arial"/>
          <w:sz w:val="24"/>
          <w:szCs w:val="24"/>
        </w:rPr>
        <w:t xml:space="preserve">predispone </w:t>
      </w:r>
      <w:r w:rsidRPr="00AA6CD3">
        <w:rPr>
          <w:rFonts w:asciiTheme="minorHAnsi" w:eastAsia="Calibri" w:hAnsiTheme="minorHAnsi" w:cs="Calibri"/>
          <w:sz w:val="24"/>
          <w:szCs w:val="24"/>
          <w:lang w:eastAsia="en-US"/>
        </w:rPr>
        <w:t xml:space="preserve">dati gestionali e statistici anche attraverso </w:t>
      </w:r>
      <w:r w:rsidR="00142430" w:rsidRPr="00AA6CD3">
        <w:rPr>
          <w:rFonts w:asciiTheme="minorHAnsi" w:eastAsia="Calibri" w:hAnsiTheme="minorHAnsi" w:cs="Calibri"/>
          <w:sz w:val="24"/>
          <w:szCs w:val="24"/>
          <w:lang w:eastAsia="en-US"/>
        </w:rPr>
        <w:t xml:space="preserve">l’uso di </w:t>
      </w:r>
      <w:r w:rsidRPr="00AA6CD3">
        <w:rPr>
          <w:rFonts w:asciiTheme="minorHAnsi" w:eastAsia="Calibri" w:hAnsiTheme="minorHAnsi" w:cs="Calibri"/>
          <w:sz w:val="24"/>
          <w:szCs w:val="24"/>
          <w:lang w:eastAsia="en-US"/>
        </w:rPr>
        <w:t>tabelle e grafici</w:t>
      </w:r>
      <w:r w:rsidR="001D53B4">
        <w:rPr>
          <w:rFonts w:asciiTheme="minorHAnsi" w:eastAsia="Calibri" w:hAnsiTheme="minorHAnsi" w:cs="Calibri"/>
          <w:sz w:val="24"/>
          <w:szCs w:val="24"/>
          <w:lang w:eastAsia="en-US"/>
        </w:rPr>
        <w:t xml:space="preserve"> su supporto </w:t>
      </w:r>
      <w:r w:rsidR="001D53B4" w:rsidRPr="00A57F4B">
        <w:rPr>
          <w:rFonts w:asciiTheme="minorHAnsi" w:eastAsia="Calibri" w:hAnsiTheme="minorHAnsi" w:cs="Calibri"/>
          <w:sz w:val="24"/>
          <w:szCs w:val="24"/>
          <w:lang w:eastAsia="en-US"/>
        </w:rPr>
        <w:t>informatico</w:t>
      </w:r>
    </w:p>
    <w:p w:rsidR="0039102F" w:rsidRPr="00A57F4B" w:rsidRDefault="0039102F" w:rsidP="004F37AE">
      <w:pPr>
        <w:pStyle w:val="Default"/>
        <w:jc w:val="both"/>
        <w:rPr>
          <w:rFonts w:asciiTheme="minorHAnsi" w:hAnsiTheme="minorHAnsi"/>
          <w:color w:val="auto"/>
        </w:rPr>
      </w:pPr>
    </w:p>
    <w:p w:rsidR="004409A4" w:rsidRPr="00A57F4B" w:rsidRDefault="0039102F" w:rsidP="004409A4">
      <w:pPr>
        <w:pStyle w:val="Default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A57F4B">
        <w:rPr>
          <w:rFonts w:asciiTheme="minorHAnsi" w:hAnsiTheme="minorHAnsi"/>
          <w:b/>
          <w:sz w:val="28"/>
          <w:szCs w:val="28"/>
          <w:u w:val="single"/>
        </w:rPr>
        <w:t xml:space="preserve">PROVE </w:t>
      </w:r>
      <w:proofErr w:type="spellStart"/>
      <w:r w:rsidRPr="00A57F4B">
        <w:rPr>
          <w:rFonts w:asciiTheme="minorHAnsi" w:hAnsiTheme="minorHAnsi"/>
          <w:b/>
          <w:sz w:val="28"/>
          <w:szCs w:val="28"/>
          <w:u w:val="single"/>
        </w:rPr>
        <w:t>DI</w:t>
      </w:r>
      <w:proofErr w:type="spellEnd"/>
      <w:r w:rsidRPr="00A57F4B">
        <w:rPr>
          <w:rFonts w:asciiTheme="minorHAnsi" w:hAnsiTheme="minorHAnsi"/>
          <w:b/>
          <w:sz w:val="28"/>
          <w:szCs w:val="28"/>
          <w:u w:val="single"/>
        </w:rPr>
        <w:t xml:space="preserve"> VALUTAZIONE/SELEZIONE</w:t>
      </w:r>
      <w:r w:rsidR="004409A4" w:rsidRPr="00A57F4B">
        <w:rPr>
          <w:rFonts w:asciiTheme="minorHAnsi" w:hAnsiTheme="minorHAnsi"/>
          <w:b/>
          <w:sz w:val="28"/>
          <w:szCs w:val="28"/>
          <w:u w:val="single"/>
        </w:rPr>
        <w:t xml:space="preserve"> - TEMATICHE DELLE PROVE </w:t>
      </w:r>
    </w:p>
    <w:p w:rsidR="0039102F" w:rsidRPr="00A57F4B" w:rsidRDefault="0039102F" w:rsidP="004409A4">
      <w:pPr>
        <w:jc w:val="both"/>
        <w:rPr>
          <w:rFonts w:asciiTheme="minorHAnsi" w:eastAsia="Calibri" w:hAnsiTheme="minorHAnsi" w:cs="Calibri"/>
          <w:b/>
          <w:sz w:val="24"/>
          <w:lang w:eastAsia="en-US"/>
        </w:rPr>
      </w:pP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La selezione prevede una</w:t>
      </w:r>
      <w:r w:rsidR="00A42DE7" w:rsidRPr="00A57F4B">
        <w:rPr>
          <w:rFonts w:asciiTheme="minorHAnsi" w:eastAsia="Calibri" w:hAnsiTheme="minorHAnsi" w:cs="Calibri"/>
          <w:sz w:val="24"/>
          <w:lang w:eastAsia="en-US"/>
        </w:rPr>
        <w:t xml:space="preserve"> prova scritta </w:t>
      </w:r>
      <w:r w:rsidRPr="00A57F4B">
        <w:rPr>
          <w:rFonts w:asciiTheme="minorHAnsi" w:eastAsia="Calibri" w:hAnsiTheme="minorHAnsi" w:cs="Calibri"/>
          <w:sz w:val="24"/>
          <w:lang w:eastAsia="en-US"/>
        </w:rPr>
        <w:t>e un</w:t>
      </w:r>
      <w:r w:rsidR="00A42DE7" w:rsidRPr="00A57F4B">
        <w:rPr>
          <w:rFonts w:asciiTheme="minorHAnsi" w:eastAsia="Calibri" w:hAnsiTheme="minorHAnsi" w:cs="Calibri"/>
          <w:sz w:val="24"/>
          <w:lang w:eastAsia="en-US"/>
        </w:rPr>
        <w:t>a prova orale individuale</w:t>
      </w:r>
      <w:r w:rsidRPr="00A57F4B">
        <w:rPr>
          <w:rFonts w:asciiTheme="minorHAnsi" w:eastAsia="Calibri" w:hAnsiTheme="minorHAnsi" w:cs="Calibri"/>
          <w:sz w:val="24"/>
          <w:lang w:eastAsia="en-US"/>
        </w:rPr>
        <w:t>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i/>
          <w:sz w:val="24"/>
          <w:lang w:eastAsia="en-US"/>
        </w:rPr>
      </w:pPr>
      <w:r w:rsidRPr="00A57F4B">
        <w:rPr>
          <w:rFonts w:asciiTheme="minorHAnsi" w:eastAsia="Calibri" w:hAnsiTheme="minorHAnsi" w:cs="Calibri"/>
          <w:i/>
          <w:sz w:val="24"/>
          <w:lang w:eastAsia="en-US"/>
        </w:rPr>
        <w:t>Nello specifico:</w:t>
      </w:r>
    </w:p>
    <w:p w:rsidR="001D53B4" w:rsidRPr="00A57F4B" w:rsidRDefault="0039102F" w:rsidP="0039102F">
      <w:pPr>
        <w:numPr>
          <w:ilvl w:val="0"/>
          <w:numId w:val="5"/>
        </w:num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la prova scritta consisterà</w:t>
      </w:r>
      <w:r w:rsidR="00C1730F" w:rsidRPr="00A57F4B">
        <w:rPr>
          <w:rFonts w:asciiTheme="minorHAnsi" w:eastAsia="Calibri" w:hAnsiTheme="minorHAnsi" w:cs="Calibri"/>
          <w:sz w:val="24"/>
          <w:lang w:eastAsia="en-US"/>
        </w:rPr>
        <w:t xml:space="preserve"> </w:t>
      </w:r>
      <w:r w:rsidR="001D53B4" w:rsidRPr="00A57F4B">
        <w:rPr>
          <w:rFonts w:asciiTheme="minorHAnsi" w:eastAsia="Calibri" w:hAnsiTheme="minorHAnsi" w:cs="Calibri"/>
          <w:sz w:val="24"/>
          <w:lang w:eastAsia="en-US"/>
        </w:rPr>
        <w:t>:</w:t>
      </w:r>
    </w:p>
    <w:p w:rsidR="001D53B4" w:rsidRPr="00A57F4B" w:rsidRDefault="00C1730F" w:rsidP="001D53B4">
      <w:pPr>
        <w:pStyle w:val="Paragrafoelenco"/>
        <w:numPr>
          <w:ilvl w:val="0"/>
          <w:numId w:val="21"/>
        </w:numPr>
        <w:tabs>
          <w:tab w:val="left" w:pos="4253"/>
        </w:tabs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in </w:t>
      </w:r>
      <w:r w:rsidR="007F2371" w:rsidRPr="00A57F4B">
        <w:rPr>
          <w:rFonts w:asciiTheme="minorHAnsi" w:eastAsia="Calibri" w:hAnsiTheme="minorHAnsi" w:cs="Calibri"/>
          <w:sz w:val="24"/>
          <w:lang w:eastAsia="en-US"/>
        </w:rPr>
        <w:t>un</w:t>
      </w:r>
      <w:r w:rsidR="0039102F" w:rsidRPr="00A57F4B">
        <w:rPr>
          <w:rFonts w:asciiTheme="minorHAnsi" w:eastAsia="Calibri" w:hAnsiTheme="minorHAnsi" w:cs="Calibri"/>
          <w:sz w:val="24"/>
          <w:lang w:eastAsia="en-US"/>
        </w:rPr>
        <w:t xml:space="preserve"> test </w:t>
      </w:r>
      <w:r w:rsidR="00F02832" w:rsidRPr="00A57F4B">
        <w:rPr>
          <w:rFonts w:asciiTheme="minorHAnsi" w:eastAsia="Calibri" w:hAnsiTheme="minorHAnsi" w:cs="Calibri"/>
          <w:sz w:val="24"/>
          <w:lang w:eastAsia="en-US"/>
        </w:rPr>
        <w:t>on</w:t>
      </w:r>
      <w:r w:rsidR="001A3D09" w:rsidRPr="00A57F4B">
        <w:rPr>
          <w:rFonts w:asciiTheme="minorHAnsi" w:eastAsia="Calibri" w:hAnsiTheme="minorHAnsi" w:cs="Calibri"/>
          <w:sz w:val="24"/>
          <w:lang w:eastAsia="en-US"/>
        </w:rPr>
        <w:t>-</w:t>
      </w:r>
      <w:r w:rsidR="00F02832" w:rsidRPr="00A57F4B">
        <w:rPr>
          <w:rFonts w:asciiTheme="minorHAnsi" w:eastAsia="Calibri" w:hAnsiTheme="minorHAnsi" w:cs="Calibri"/>
          <w:sz w:val="24"/>
          <w:lang w:eastAsia="en-US"/>
        </w:rPr>
        <w:t xml:space="preserve">line </w:t>
      </w:r>
      <w:r w:rsidR="0039102F" w:rsidRPr="00A57F4B">
        <w:rPr>
          <w:rFonts w:asciiTheme="minorHAnsi" w:eastAsia="Calibri" w:hAnsiTheme="minorHAnsi" w:cs="Calibri"/>
          <w:sz w:val="24"/>
          <w:lang w:eastAsia="en-US"/>
        </w:rPr>
        <w:t xml:space="preserve"> </w:t>
      </w:r>
      <w:r w:rsidR="001D53B4" w:rsidRPr="00A57F4B">
        <w:rPr>
          <w:rFonts w:asciiTheme="minorHAnsi" w:eastAsia="Calibri" w:hAnsiTheme="minorHAnsi" w:cs="Calibri"/>
          <w:sz w:val="24"/>
          <w:lang w:eastAsia="en-US"/>
        </w:rPr>
        <w:t xml:space="preserve">a risposta chiusa su supporto informatico </w:t>
      </w:r>
      <w:r w:rsidR="0039102F" w:rsidRPr="00A57F4B">
        <w:rPr>
          <w:rFonts w:asciiTheme="minorHAnsi" w:eastAsia="Calibri" w:hAnsiTheme="minorHAnsi" w:cs="Calibri"/>
          <w:sz w:val="24"/>
          <w:lang w:eastAsia="en-US"/>
        </w:rPr>
        <w:t>attinente</w:t>
      </w:r>
      <w:r w:rsidR="001D53B4" w:rsidRPr="00A57F4B">
        <w:rPr>
          <w:rFonts w:asciiTheme="minorHAnsi" w:eastAsia="Calibri" w:hAnsiTheme="minorHAnsi" w:cs="Calibri"/>
          <w:sz w:val="24"/>
          <w:lang w:eastAsia="en-US"/>
        </w:rPr>
        <w:t>:</w:t>
      </w:r>
    </w:p>
    <w:p w:rsidR="00075CA2" w:rsidRPr="00A57F4B" w:rsidRDefault="008F4F7B" w:rsidP="001D53B4">
      <w:pPr>
        <w:pStyle w:val="Paragrafoelenco"/>
        <w:numPr>
          <w:ilvl w:val="0"/>
          <w:numId w:val="24"/>
        </w:numPr>
        <w:tabs>
          <w:tab w:val="left" w:pos="4253"/>
        </w:tabs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la conoscenza </w:t>
      </w:r>
      <w:r w:rsidR="005D2615" w:rsidRPr="00A57F4B">
        <w:rPr>
          <w:rFonts w:asciiTheme="minorHAnsi" w:eastAsia="Calibri" w:hAnsiTheme="minorHAnsi" w:cs="Calibri"/>
          <w:sz w:val="24"/>
          <w:lang w:eastAsia="en-US"/>
        </w:rPr>
        <w:t>del sistema di finanziamento</w:t>
      </w:r>
      <w:r w:rsidR="00075CA2" w:rsidRPr="00A57F4B">
        <w:rPr>
          <w:rFonts w:asciiTheme="minorHAnsi" w:eastAsia="Calibri" w:hAnsiTheme="minorHAnsi" w:cs="Calibri"/>
          <w:sz w:val="24"/>
          <w:lang w:eastAsia="en-US"/>
        </w:rPr>
        <w:t xml:space="preserve"> dell’attività di F</w:t>
      </w:r>
      <w:r w:rsidR="009C3661" w:rsidRPr="00A57F4B">
        <w:rPr>
          <w:rFonts w:asciiTheme="minorHAnsi" w:eastAsia="Calibri" w:hAnsiTheme="minorHAnsi" w:cs="Calibri"/>
          <w:sz w:val="24"/>
          <w:lang w:eastAsia="en-US"/>
        </w:rPr>
        <w:t>ormazione Professionale in DDIF e Sistema Duale</w:t>
      </w:r>
      <w:r w:rsidR="00075CA2" w:rsidRPr="00A57F4B">
        <w:rPr>
          <w:rFonts w:asciiTheme="minorHAnsi" w:eastAsia="Calibri" w:hAnsiTheme="minorHAnsi" w:cs="Calibri"/>
          <w:sz w:val="24"/>
          <w:lang w:eastAsia="en-US"/>
        </w:rPr>
        <w:t xml:space="preserve"> con riferimento all’A.F. 201</w:t>
      </w:r>
      <w:r w:rsidR="009C3661" w:rsidRPr="00A57F4B">
        <w:rPr>
          <w:rFonts w:asciiTheme="minorHAnsi" w:eastAsia="Calibri" w:hAnsiTheme="minorHAnsi" w:cs="Calibri"/>
          <w:sz w:val="24"/>
          <w:lang w:eastAsia="en-US"/>
        </w:rPr>
        <w:t>6</w:t>
      </w:r>
      <w:r w:rsidR="00075CA2" w:rsidRPr="00A57F4B">
        <w:rPr>
          <w:rFonts w:asciiTheme="minorHAnsi" w:eastAsia="Calibri" w:hAnsiTheme="minorHAnsi" w:cs="Calibri"/>
          <w:sz w:val="24"/>
          <w:lang w:eastAsia="en-US"/>
        </w:rPr>
        <w:t>/201</w:t>
      </w:r>
      <w:r w:rsidR="009C3661" w:rsidRPr="00A57F4B">
        <w:rPr>
          <w:rFonts w:asciiTheme="minorHAnsi" w:eastAsia="Calibri" w:hAnsiTheme="minorHAnsi" w:cs="Calibri"/>
          <w:sz w:val="24"/>
          <w:lang w:eastAsia="en-US"/>
        </w:rPr>
        <w:t>7</w:t>
      </w:r>
      <w:r w:rsidR="00075CA2" w:rsidRPr="00A57F4B">
        <w:rPr>
          <w:rFonts w:asciiTheme="minorHAnsi" w:eastAsia="Calibri" w:hAnsiTheme="minorHAnsi" w:cs="Calibri"/>
          <w:sz w:val="24"/>
          <w:lang w:eastAsia="en-US"/>
        </w:rPr>
        <w:t xml:space="preserve"> in particolare:</w:t>
      </w:r>
      <w:r w:rsidR="005D2615" w:rsidRPr="00A57F4B">
        <w:rPr>
          <w:rFonts w:asciiTheme="minorHAnsi" w:eastAsia="Calibri" w:hAnsiTheme="minorHAnsi" w:cs="Calibri"/>
          <w:sz w:val="24"/>
          <w:lang w:eastAsia="en-US"/>
        </w:rPr>
        <w:t xml:space="preserve"> </w:t>
      </w:r>
    </w:p>
    <w:p w:rsidR="00075CA2" w:rsidRPr="00A57F4B" w:rsidRDefault="001D53B4" w:rsidP="001D53B4">
      <w:pPr>
        <w:pStyle w:val="Paragrafoelenco"/>
        <w:tabs>
          <w:tab w:val="left" w:pos="4253"/>
        </w:tabs>
        <w:ind w:left="1843"/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- </w:t>
      </w:r>
      <w:r w:rsidR="00075CA2" w:rsidRPr="00A57F4B">
        <w:rPr>
          <w:rFonts w:asciiTheme="minorHAnsi" w:eastAsia="Calibri" w:hAnsiTheme="minorHAnsi" w:cs="Calibri"/>
          <w:sz w:val="24"/>
          <w:lang w:eastAsia="en-US"/>
        </w:rPr>
        <w:t xml:space="preserve">Delibera </w:t>
      </w:r>
      <w:proofErr w:type="spellStart"/>
      <w:r w:rsidR="00075CA2" w:rsidRPr="00A57F4B">
        <w:rPr>
          <w:rFonts w:asciiTheme="minorHAnsi" w:eastAsia="Calibri" w:hAnsiTheme="minorHAnsi" w:cs="Calibri"/>
          <w:sz w:val="24"/>
          <w:lang w:eastAsia="en-US"/>
        </w:rPr>
        <w:t>G.R.</w:t>
      </w:r>
      <w:proofErr w:type="spellEnd"/>
      <w:r w:rsidR="00075CA2" w:rsidRPr="00A57F4B">
        <w:rPr>
          <w:rFonts w:asciiTheme="minorHAnsi" w:eastAsia="Calibri" w:hAnsiTheme="minorHAnsi" w:cs="Calibri"/>
          <w:sz w:val="24"/>
          <w:lang w:eastAsia="en-US"/>
        </w:rPr>
        <w:t xml:space="preserve"> </w:t>
      </w:r>
      <w:r w:rsidR="002C3224" w:rsidRPr="00A57F4B">
        <w:rPr>
          <w:rFonts w:asciiTheme="minorHAnsi" w:eastAsia="Calibri" w:hAnsiTheme="minorHAnsi" w:cs="Calibri"/>
          <w:sz w:val="24"/>
          <w:lang w:eastAsia="en-US"/>
        </w:rPr>
        <w:t xml:space="preserve"> Regione Lombardia </w:t>
      </w:r>
      <w:r w:rsidR="00075CA2" w:rsidRPr="00A57F4B">
        <w:rPr>
          <w:rFonts w:asciiTheme="minorHAnsi" w:eastAsia="Calibri" w:hAnsiTheme="minorHAnsi" w:cs="Calibri"/>
          <w:sz w:val="24"/>
          <w:lang w:eastAsia="en-US"/>
        </w:rPr>
        <w:t xml:space="preserve">n. </w:t>
      </w:r>
      <w:r w:rsidR="00DD478A" w:rsidRPr="00A57F4B">
        <w:rPr>
          <w:rFonts w:asciiTheme="minorHAnsi" w:eastAsia="Calibri" w:hAnsiTheme="minorHAnsi" w:cs="Calibri"/>
          <w:sz w:val="24"/>
          <w:lang w:eastAsia="en-US"/>
        </w:rPr>
        <w:t xml:space="preserve">X/4872 </w:t>
      </w:r>
      <w:r w:rsidR="00075CA2" w:rsidRPr="00A57F4B">
        <w:rPr>
          <w:rFonts w:asciiTheme="minorHAnsi" w:eastAsia="Calibri" w:hAnsiTheme="minorHAnsi" w:cs="Calibri"/>
          <w:sz w:val="24"/>
          <w:lang w:eastAsia="en-US"/>
        </w:rPr>
        <w:t>del</w:t>
      </w:r>
      <w:r w:rsidR="00DD478A" w:rsidRPr="00A57F4B">
        <w:rPr>
          <w:rFonts w:asciiTheme="minorHAnsi" w:eastAsia="Calibri" w:hAnsiTheme="minorHAnsi" w:cs="Calibri"/>
          <w:sz w:val="24"/>
          <w:lang w:eastAsia="en-US"/>
        </w:rPr>
        <w:t xml:space="preserve">   29/02/2016                      </w:t>
      </w:r>
    </w:p>
    <w:p w:rsidR="00075CA2" w:rsidRPr="00A57F4B" w:rsidRDefault="001D53B4" w:rsidP="001D53B4">
      <w:pPr>
        <w:pStyle w:val="Paragrafoelenco"/>
        <w:tabs>
          <w:tab w:val="left" w:pos="4253"/>
        </w:tabs>
        <w:ind w:left="1843"/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- </w:t>
      </w:r>
      <w:r w:rsidR="00075CA2" w:rsidRPr="00A57F4B">
        <w:rPr>
          <w:rFonts w:asciiTheme="minorHAnsi" w:eastAsia="Calibri" w:hAnsiTheme="minorHAnsi" w:cs="Calibri"/>
          <w:sz w:val="24"/>
          <w:lang w:eastAsia="en-US"/>
        </w:rPr>
        <w:t xml:space="preserve">Decreto n. </w:t>
      </w:r>
      <w:r w:rsidR="00414045" w:rsidRPr="00A57F4B">
        <w:rPr>
          <w:rFonts w:asciiTheme="minorHAnsi" w:eastAsia="Calibri" w:hAnsiTheme="minorHAnsi" w:cs="Calibri"/>
          <w:sz w:val="24"/>
          <w:lang w:eastAsia="en-US"/>
        </w:rPr>
        <w:t>7836</w:t>
      </w:r>
      <w:r w:rsidR="00075CA2" w:rsidRPr="00A57F4B">
        <w:rPr>
          <w:rFonts w:asciiTheme="minorHAnsi" w:eastAsia="Calibri" w:hAnsiTheme="minorHAnsi" w:cs="Calibri"/>
          <w:sz w:val="24"/>
          <w:lang w:eastAsia="en-US"/>
        </w:rPr>
        <w:t xml:space="preserve"> del </w:t>
      </w:r>
      <w:r w:rsidR="00414045" w:rsidRPr="00A57F4B">
        <w:rPr>
          <w:rFonts w:asciiTheme="minorHAnsi" w:eastAsia="Calibri" w:hAnsiTheme="minorHAnsi" w:cs="Calibri"/>
          <w:sz w:val="24"/>
          <w:lang w:eastAsia="en-US"/>
        </w:rPr>
        <w:t>04/08/2016</w:t>
      </w:r>
      <w:r w:rsidR="00B324E0" w:rsidRPr="00A57F4B">
        <w:rPr>
          <w:rFonts w:asciiTheme="minorHAnsi" w:eastAsia="Calibri" w:hAnsiTheme="minorHAnsi" w:cs="Calibri"/>
          <w:sz w:val="24"/>
          <w:lang w:eastAsia="en-US"/>
        </w:rPr>
        <w:t xml:space="preserve"> –</w:t>
      </w:r>
      <w:r w:rsidR="00414045" w:rsidRPr="00A57F4B">
        <w:rPr>
          <w:rFonts w:asciiTheme="minorHAnsi" w:eastAsia="Calibri" w:hAnsiTheme="minorHAnsi" w:cs="Calibri"/>
          <w:sz w:val="24"/>
          <w:lang w:eastAsia="en-US"/>
        </w:rPr>
        <w:t xml:space="preserve"> </w:t>
      </w:r>
      <w:r w:rsidR="00B324E0" w:rsidRPr="00A57F4B">
        <w:rPr>
          <w:rFonts w:asciiTheme="minorHAnsi" w:eastAsia="Calibri" w:hAnsiTheme="minorHAnsi" w:cs="Calibri"/>
          <w:sz w:val="24"/>
          <w:lang w:eastAsia="en-US"/>
        </w:rPr>
        <w:t>Avvis</w:t>
      </w:r>
      <w:r w:rsidR="00414045" w:rsidRPr="00A57F4B">
        <w:rPr>
          <w:rFonts w:asciiTheme="minorHAnsi" w:eastAsia="Calibri" w:hAnsiTheme="minorHAnsi" w:cs="Calibri"/>
          <w:sz w:val="24"/>
          <w:lang w:eastAsia="en-US"/>
        </w:rPr>
        <w:t>i</w:t>
      </w:r>
      <w:r w:rsidR="00B324E0" w:rsidRPr="00A57F4B">
        <w:rPr>
          <w:rFonts w:asciiTheme="minorHAnsi" w:eastAsia="Calibri" w:hAnsiTheme="minorHAnsi" w:cs="Calibri"/>
          <w:sz w:val="24"/>
          <w:lang w:eastAsia="en-US"/>
        </w:rPr>
        <w:t xml:space="preserve"> per la fruizione dell’Offerta Formativa dei percorsi di qualifica </w:t>
      </w:r>
      <w:r w:rsidR="00B324E0" w:rsidRPr="00A57F4B">
        <w:rPr>
          <w:rFonts w:asciiTheme="minorHAnsi" w:eastAsia="Calibri" w:hAnsiTheme="minorHAnsi" w:cs="Calibri"/>
          <w:b/>
          <w:sz w:val="24"/>
          <w:lang w:eastAsia="en-US"/>
        </w:rPr>
        <w:t>triennali</w:t>
      </w:r>
      <w:r w:rsidR="00B324E0" w:rsidRPr="00A57F4B">
        <w:rPr>
          <w:rFonts w:asciiTheme="minorHAnsi" w:eastAsia="Calibri" w:hAnsiTheme="minorHAnsi" w:cs="Calibri"/>
          <w:sz w:val="24"/>
          <w:lang w:eastAsia="en-US"/>
        </w:rPr>
        <w:t xml:space="preserve"> di Istruzione e Formazione professionale</w:t>
      </w:r>
      <w:r w:rsidR="00414045" w:rsidRPr="00A57F4B">
        <w:rPr>
          <w:rFonts w:asciiTheme="minorHAnsi" w:eastAsia="Calibri" w:hAnsiTheme="minorHAnsi" w:cs="Calibri"/>
          <w:sz w:val="24"/>
          <w:lang w:eastAsia="en-US"/>
        </w:rPr>
        <w:t>, per l’assolvimento del Diritto Dovere di Istruzione e Formazione Professionale, dei percorsi di istruzione e formazione professionale –</w:t>
      </w:r>
      <w:r w:rsidR="00B324E0" w:rsidRPr="00A57F4B">
        <w:rPr>
          <w:rFonts w:asciiTheme="minorHAnsi" w:eastAsia="Calibri" w:hAnsiTheme="minorHAnsi" w:cs="Calibri"/>
          <w:sz w:val="24"/>
          <w:lang w:eastAsia="en-US"/>
        </w:rPr>
        <w:t xml:space="preserve"> </w:t>
      </w:r>
      <w:r w:rsidR="00414045" w:rsidRPr="00A57F4B">
        <w:rPr>
          <w:rFonts w:asciiTheme="minorHAnsi" w:eastAsia="Calibri" w:hAnsiTheme="minorHAnsi" w:cs="Calibri"/>
          <w:sz w:val="24"/>
          <w:lang w:eastAsia="en-US"/>
        </w:rPr>
        <w:t xml:space="preserve">percorsi personalizzati per allievi disabili e dei percorsi di istruzione e formazione professionale (IEFP) </w:t>
      </w:r>
      <w:r w:rsidR="00414045" w:rsidRPr="00A57F4B">
        <w:rPr>
          <w:rFonts w:asciiTheme="minorHAnsi" w:eastAsia="Calibri" w:hAnsiTheme="minorHAnsi" w:cs="Calibri"/>
          <w:b/>
          <w:sz w:val="24"/>
          <w:lang w:eastAsia="en-US"/>
        </w:rPr>
        <w:t>IV anno</w:t>
      </w:r>
      <w:r w:rsidR="00414045" w:rsidRPr="00A57F4B">
        <w:rPr>
          <w:rFonts w:asciiTheme="minorHAnsi" w:eastAsia="Calibri" w:hAnsiTheme="minorHAnsi" w:cs="Calibri"/>
          <w:sz w:val="24"/>
          <w:lang w:eastAsia="en-US"/>
        </w:rPr>
        <w:t xml:space="preserve"> - </w:t>
      </w:r>
      <w:r w:rsidR="00B324E0" w:rsidRPr="00A57F4B">
        <w:rPr>
          <w:rFonts w:asciiTheme="minorHAnsi" w:eastAsia="Calibri" w:hAnsiTheme="minorHAnsi" w:cs="Calibri"/>
          <w:sz w:val="24"/>
          <w:lang w:eastAsia="en-US"/>
        </w:rPr>
        <w:t>A.F. 201</w:t>
      </w:r>
      <w:r w:rsidR="00414045" w:rsidRPr="00A57F4B">
        <w:rPr>
          <w:rFonts w:asciiTheme="minorHAnsi" w:eastAsia="Calibri" w:hAnsiTheme="minorHAnsi" w:cs="Calibri"/>
          <w:sz w:val="24"/>
          <w:lang w:eastAsia="en-US"/>
        </w:rPr>
        <w:t>6</w:t>
      </w:r>
      <w:r w:rsidR="00B324E0" w:rsidRPr="00A57F4B">
        <w:rPr>
          <w:rFonts w:asciiTheme="minorHAnsi" w:eastAsia="Calibri" w:hAnsiTheme="minorHAnsi" w:cs="Calibri"/>
          <w:sz w:val="24"/>
          <w:lang w:eastAsia="en-US"/>
        </w:rPr>
        <w:t>/201</w:t>
      </w:r>
      <w:r w:rsidR="00414045" w:rsidRPr="00A57F4B">
        <w:rPr>
          <w:rFonts w:asciiTheme="minorHAnsi" w:eastAsia="Calibri" w:hAnsiTheme="minorHAnsi" w:cs="Calibri"/>
          <w:sz w:val="24"/>
          <w:lang w:eastAsia="en-US"/>
        </w:rPr>
        <w:t xml:space="preserve">7 in attuazione alla </w:t>
      </w:r>
      <w:proofErr w:type="spellStart"/>
      <w:r w:rsidR="00414045" w:rsidRPr="00A57F4B">
        <w:rPr>
          <w:rFonts w:asciiTheme="minorHAnsi" w:eastAsia="Calibri" w:hAnsiTheme="minorHAnsi" w:cs="Calibri"/>
          <w:sz w:val="24"/>
          <w:lang w:eastAsia="en-US"/>
        </w:rPr>
        <w:t>D.G.R.</w:t>
      </w:r>
      <w:proofErr w:type="spellEnd"/>
      <w:r w:rsidR="00414045" w:rsidRPr="00A57F4B">
        <w:rPr>
          <w:rFonts w:asciiTheme="minorHAnsi" w:eastAsia="Calibri" w:hAnsiTheme="minorHAnsi" w:cs="Calibri"/>
          <w:sz w:val="24"/>
          <w:lang w:eastAsia="en-US"/>
        </w:rPr>
        <w:t xml:space="preserve"> 4872/2016 (compresi allegato A e B)</w:t>
      </w:r>
    </w:p>
    <w:p w:rsidR="007A6EA4" w:rsidRPr="00A57F4B" w:rsidRDefault="001D53B4" w:rsidP="001D53B4">
      <w:pPr>
        <w:pStyle w:val="Paragrafoelenco"/>
        <w:tabs>
          <w:tab w:val="left" w:pos="4253"/>
        </w:tabs>
        <w:ind w:left="1843"/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- </w:t>
      </w:r>
      <w:r w:rsidR="007A6EA4" w:rsidRPr="00A57F4B">
        <w:rPr>
          <w:rFonts w:asciiTheme="minorHAnsi" w:eastAsia="Calibri" w:hAnsiTheme="minorHAnsi" w:cs="Calibri"/>
          <w:sz w:val="24"/>
          <w:lang w:eastAsia="en-US"/>
        </w:rPr>
        <w:t xml:space="preserve">Decreto n. 7835 del 04/08/2016- Interventi per lo sviluppo e il rafforzamento del sistema duale lombardo – approvazione avvisi per il potenziamento dell’alternanza scuola-lavoro nei percorsi di istruzione e formazione professionale e per la realizzazione di azioni di sistema a supporto del </w:t>
      </w:r>
      <w:r w:rsidR="007A6EA4" w:rsidRPr="00A57F4B">
        <w:rPr>
          <w:rFonts w:asciiTheme="minorHAnsi" w:eastAsia="Calibri" w:hAnsiTheme="minorHAnsi" w:cs="Calibri"/>
          <w:b/>
          <w:sz w:val="24"/>
          <w:lang w:eastAsia="en-US"/>
        </w:rPr>
        <w:t>Sistema Duale</w:t>
      </w:r>
      <w:r w:rsidR="007A6EA4" w:rsidRPr="00A57F4B">
        <w:rPr>
          <w:rFonts w:asciiTheme="minorHAnsi" w:eastAsia="Calibri" w:hAnsiTheme="minorHAnsi" w:cs="Calibri"/>
          <w:sz w:val="24"/>
          <w:lang w:eastAsia="en-US"/>
        </w:rPr>
        <w:t xml:space="preserve"> e dell’</w:t>
      </w:r>
      <w:r w:rsidR="007A6EA4" w:rsidRPr="00A57F4B">
        <w:rPr>
          <w:rFonts w:asciiTheme="minorHAnsi" w:eastAsia="Calibri" w:hAnsiTheme="minorHAnsi" w:cs="Calibri"/>
          <w:b/>
          <w:sz w:val="24"/>
          <w:lang w:eastAsia="en-US"/>
        </w:rPr>
        <w:t xml:space="preserve">Apprendistato di </w:t>
      </w:r>
      <w:r w:rsidR="009C4538" w:rsidRPr="00A57F4B">
        <w:rPr>
          <w:rFonts w:asciiTheme="minorHAnsi" w:eastAsia="Calibri" w:hAnsiTheme="minorHAnsi" w:cs="Calibri"/>
          <w:b/>
          <w:sz w:val="24"/>
          <w:lang w:eastAsia="en-US"/>
        </w:rPr>
        <w:t>I</w:t>
      </w:r>
      <w:r w:rsidR="007A6EA4" w:rsidRPr="00A57F4B">
        <w:rPr>
          <w:rFonts w:asciiTheme="minorHAnsi" w:eastAsia="Calibri" w:hAnsiTheme="minorHAnsi" w:cs="Calibri"/>
          <w:b/>
          <w:sz w:val="24"/>
          <w:lang w:eastAsia="en-US"/>
        </w:rPr>
        <w:t xml:space="preserve"> livello </w:t>
      </w:r>
      <w:r w:rsidR="007A6EA4" w:rsidRPr="00A57F4B">
        <w:rPr>
          <w:rFonts w:asciiTheme="minorHAnsi" w:eastAsia="Calibri" w:hAnsiTheme="minorHAnsi" w:cs="Calibri"/>
          <w:sz w:val="24"/>
          <w:lang w:eastAsia="en-US"/>
        </w:rPr>
        <w:t>– A.F. 2016/2017 (compresi allegato 1- 2- 3)</w:t>
      </w:r>
    </w:p>
    <w:p w:rsidR="009C4538" w:rsidRPr="00A57F4B" w:rsidRDefault="009C4538" w:rsidP="001D53B4">
      <w:pPr>
        <w:pStyle w:val="Paragrafoelenco"/>
        <w:numPr>
          <w:ilvl w:val="0"/>
          <w:numId w:val="11"/>
        </w:numPr>
        <w:tabs>
          <w:tab w:val="left" w:pos="4253"/>
        </w:tabs>
        <w:ind w:left="1560" w:hanging="284"/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la conoscenza della normativa relativa ai </w:t>
      </w:r>
      <w:r w:rsidRPr="00A57F4B">
        <w:rPr>
          <w:rFonts w:asciiTheme="minorHAnsi" w:eastAsia="Calibri" w:hAnsiTheme="minorHAnsi" w:cs="Calibri"/>
          <w:b/>
          <w:sz w:val="24"/>
          <w:lang w:eastAsia="en-US"/>
        </w:rPr>
        <w:t xml:space="preserve">Tirocini </w:t>
      </w:r>
      <w:r w:rsidR="00683559" w:rsidRPr="00A57F4B">
        <w:rPr>
          <w:rFonts w:asciiTheme="minorHAnsi" w:eastAsia="Calibri" w:hAnsiTheme="minorHAnsi" w:cs="Calibri"/>
          <w:b/>
          <w:sz w:val="24"/>
          <w:lang w:eastAsia="en-US"/>
        </w:rPr>
        <w:t>C</w:t>
      </w:r>
      <w:r w:rsidRPr="00A57F4B">
        <w:rPr>
          <w:rFonts w:asciiTheme="minorHAnsi" w:eastAsia="Calibri" w:hAnsiTheme="minorHAnsi" w:cs="Calibri"/>
          <w:b/>
          <w:sz w:val="24"/>
          <w:lang w:eastAsia="en-US"/>
        </w:rPr>
        <w:t xml:space="preserve">urriculari ed </w:t>
      </w:r>
      <w:r w:rsidR="00683559" w:rsidRPr="00A57F4B">
        <w:rPr>
          <w:rFonts w:asciiTheme="minorHAnsi" w:eastAsia="Calibri" w:hAnsiTheme="minorHAnsi" w:cs="Calibri"/>
          <w:b/>
          <w:sz w:val="24"/>
          <w:lang w:eastAsia="en-US"/>
        </w:rPr>
        <w:t>E</w:t>
      </w:r>
      <w:r w:rsidRPr="00A57F4B">
        <w:rPr>
          <w:rFonts w:asciiTheme="minorHAnsi" w:eastAsia="Calibri" w:hAnsiTheme="minorHAnsi" w:cs="Calibri"/>
          <w:b/>
          <w:sz w:val="24"/>
          <w:lang w:eastAsia="en-US"/>
        </w:rPr>
        <w:t>xtra-</w:t>
      </w:r>
      <w:r w:rsidR="00683559" w:rsidRPr="00A57F4B">
        <w:rPr>
          <w:rFonts w:asciiTheme="minorHAnsi" w:eastAsia="Calibri" w:hAnsiTheme="minorHAnsi" w:cs="Calibri"/>
          <w:b/>
          <w:sz w:val="24"/>
          <w:lang w:eastAsia="en-US"/>
        </w:rPr>
        <w:t>C</w:t>
      </w:r>
      <w:r w:rsidRPr="00A57F4B">
        <w:rPr>
          <w:rFonts w:asciiTheme="minorHAnsi" w:eastAsia="Calibri" w:hAnsiTheme="minorHAnsi" w:cs="Calibri"/>
          <w:b/>
          <w:sz w:val="24"/>
          <w:lang w:eastAsia="en-US"/>
        </w:rPr>
        <w:t>urriculari</w:t>
      </w:r>
      <w:r w:rsidR="006506F5" w:rsidRPr="00A57F4B">
        <w:rPr>
          <w:rFonts w:asciiTheme="minorHAnsi" w:eastAsia="Calibri" w:hAnsiTheme="minorHAnsi" w:cs="Calibri"/>
          <w:b/>
          <w:sz w:val="24"/>
          <w:lang w:eastAsia="en-US"/>
        </w:rPr>
        <w:t xml:space="preserve"> 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ed in particolare </w:t>
      </w:r>
      <w:r w:rsidR="002C3224" w:rsidRPr="00A57F4B">
        <w:rPr>
          <w:rFonts w:asciiTheme="minorHAnsi" w:eastAsia="Calibri" w:hAnsiTheme="minorHAnsi" w:cs="Calibri"/>
          <w:sz w:val="24"/>
          <w:lang w:eastAsia="en-US"/>
        </w:rPr>
        <w:t xml:space="preserve">della Delibera </w:t>
      </w:r>
      <w:proofErr w:type="spellStart"/>
      <w:r w:rsidR="002C3224" w:rsidRPr="00A57F4B">
        <w:rPr>
          <w:rFonts w:asciiTheme="minorHAnsi" w:eastAsia="Calibri" w:hAnsiTheme="minorHAnsi" w:cs="Calibri"/>
          <w:sz w:val="24"/>
          <w:lang w:eastAsia="en-US"/>
        </w:rPr>
        <w:t>G.R.</w:t>
      </w:r>
      <w:proofErr w:type="spellEnd"/>
      <w:r w:rsidR="002C3224" w:rsidRPr="00A57F4B">
        <w:rPr>
          <w:rFonts w:asciiTheme="minorHAnsi" w:eastAsia="Calibri" w:hAnsiTheme="minorHAnsi" w:cs="Calibri"/>
          <w:sz w:val="24"/>
          <w:lang w:eastAsia="en-US"/>
        </w:rPr>
        <w:t xml:space="preserve"> 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Regione Lombardia n. </w:t>
      </w:r>
      <w:r w:rsidR="002C3224" w:rsidRPr="00A57F4B">
        <w:rPr>
          <w:rFonts w:asciiTheme="minorHAnsi" w:eastAsia="Calibri" w:hAnsiTheme="minorHAnsi" w:cs="Calibri"/>
          <w:sz w:val="24"/>
          <w:lang w:eastAsia="en-US"/>
        </w:rPr>
        <w:t>X/</w:t>
      </w:r>
      <w:r w:rsidRPr="00A57F4B">
        <w:rPr>
          <w:rFonts w:asciiTheme="minorHAnsi" w:eastAsia="Calibri" w:hAnsiTheme="minorHAnsi" w:cs="Calibri"/>
          <w:sz w:val="24"/>
          <w:lang w:eastAsia="en-US"/>
        </w:rPr>
        <w:t>825 del 25/10/2013</w:t>
      </w:r>
    </w:p>
    <w:p w:rsidR="00E23937" w:rsidRPr="00A57F4B" w:rsidRDefault="00A422CA" w:rsidP="001D53B4">
      <w:pPr>
        <w:pStyle w:val="Paragrafoelenco"/>
        <w:numPr>
          <w:ilvl w:val="0"/>
          <w:numId w:val="11"/>
        </w:numPr>
        <w:ind w:left="1560" w:hanging="284"/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la conoscenza dello Statuto e del </w:t>
      </w:r>
      <w:r w:rsidR="00E23937" w:rsidRPr="00A57F4B">
        <w:rPr>
          <w:rFonts w:asciiTheme="minorHAnsi" w:hAnsiTheme="minorHAnsi" w:cs="Arial"/>
          <w:sz w:val="24"/>
        </w:rPr>
        <w:t>Regolamento interno relativo al funzi</w:t>
      </w:r>
      <w:r w:rsidR="009C4538" w:rsidRPr="00A57F4B">
        <w:rPr>
          <w:rFonts w:asciiTheme="minorHAnsi" w:hAnsiTheme="minorHAnsi" w:cs="Arial"/>
          <w:sz w:val="24"/>
        </w:rPr>
        <w:t xml:space="preserve">onamento dell’Azienda/Agenzia </w:t>
      </w:r>
      <w:r w:rsidR="00C64A42" w:rsidRPr="00A57F4B">
        <w:rPr>
          <w:rFonts w:asciiTheme="minorHAnsi" w:hAnsiTheme="minorHAnsi" w:cs="Arial"/>
          <w:sz w:val="24"/>
        </w:rPr>
        <w:t xml:space="preserve">consultabili sul sito </w:t>
      </w:r>
      <w:hyperlink r:id="rId11" w:history="1">
        <w:r w:rsidR="00C64A42" w:rsidRPr="00A57F4B">
          <w:rPr>
            <w:rStyle w:val="Collegamentoipertestuale"/>
            <w:rFonts w:asciiTheme="minorHAnsi" w:hAnsiTheme="minorHAnsi" w:cs="Arial"/>
            <w:sz w:val="24"/>
          </w:rPr>
          <w:t>www.cfpcomo.com</w:t>
        </w:r>
      </w:hyperlink>
      <w:r w:rsidR="00C64A42" w:rsidRPr="00A57F4B">
        <w:rPr>
          <w:rFonts w:asciiTheme="minorHAnsi" w:hAnsiTheme="minorHAnsi" w:cs="Arial"/>
          <w:sz w:val="24"/>
        </w:rPr>
        <w:t xml:space="preserve"> alla voce “chi siamo”</w:t>
      </w:r>
      <w:r w:rsidR="00E23937" w:rsidRPr="00A57F4B">
        <w:rPr>
          <w:rFonts w:asciiTheme="minorHAnsi" w:hAnsiTheme="minorHAnsi" w:cs="Arial"/>
          <w:sz w:val="24"/>
        </w:rPr>
        <w:t xml:space="preserve"> </w:t>
      </w:r>
    </w:p>
    <w:p w:rsidR="001D53B4" w:rsidRPr="00A57F4B" w:rsidRDefault="00C1730F" w:rsidP="001D53B4">
      <w:pPr>
        <w:pStyle w:val="Paragrafoelenco"/>
        <w:numPr>
          <w:ilvl w:val="0"/>
          <w:numId w:val="21"/>
        </w:num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hAnsiTheme="minorHAnsi" w:cs="Arial"/>
          <w:sz w:val="24"/>
        </w:rPr>
        <w:t xml:space="preserve">la predisposizione di tabelle/grafici statistici attraverso l’utilizzo del pacchetto Office, (in particolare dei programmi Word – Excel), di programmi di grafica (Publisher – Photoshop - </w:t>
      </w:r>
      <w:proofErr w:type="spellStart"/>
      <w:r w:rsidRPr="00A57F4B">
        <w:rPr>
          <w:rFonts w:asciiTheme="minorHAnsi" w:hAnsiTheme="minorHAnsi" w:cs="Arial"/>
          <w:sz w:val="24"/>
        </w:rPr>
        <w:t>Indesign</w:t>
      </w:r>
      <w:proofErr w:type="spellEnd"/>
      <w:r w:rsidRPr="00A57F4B">
        <w:rPr>
          <w:rFonts w:asciiTheme="minorHAnsi" w:hAnsiTheme="minorHAnsi" w:cs="Arial"/>
          <w:sz w:val="24"/>
        </w:rPr>
        <w:t>)e  della navigazione in rete .</w:t>
      </w:r>
    </w:p>
    <w:p w:rsidR="00B12E9F" w:rsidRPr="00A57F4B" w:rsidRDefault="00B12E9F" w:rsidP="00B12E9F">
      <w:pPr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B12E9F" w:rsidRPr="00A57F4B" w:rsidRDefault="00B12E9F" w:rsidP="00B12E9F">
      <w:pPr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C1730F" w:rsidRPr="00A57F4B" w:rsidRDefault="0039102F" w:rsidP="00A42DE7">
      <w:pPr>
        <w:numPr>
          <w:ilvl w:val="0"/>
          <w:numId w:val="5"/>
        </w:num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la prova orale </w:t>
      </w:r>
      <w:r w:rsidR="00E23937" w:rsidRPr="00A57F4B">
        <w:rPr>
          <w:rFonts w:asciiTheme="minorHAnsi" w:eastAsia="Calibri" w:hAnsiTheme="minorHAnsi" w:cs="Calibri"/>
          <w:sz w:val="24"/>
          <w:lang w:eastAsia="en-US"/>
        </w:rPr>
        <w:t xml:space="preserve">– colloquio </w:t>
      </w:r>
      <w:r w:rsidRPr="00A57F4B">
        <w:rPr>
          <w:rFonts w:asciiTheme="minorHAnsi" w:eastAsia="Calibri" w:hAnsiTheme="minorHAnsi" w:cs="Calibri"/>
          <w:sz w:val="24"/>
          <w:lang w:eastAsia="en-US"/>
        </w:rPr>
        <w:t>verterà</w:t>
      </w:r>
      <w:r w:rsidR="00C1730F" w:rsidRPr="00A57F4B">
        <w:rPr>
          <w:rFonts w:asciiTheme="minorHAnsi" w:eastAsia="Calibri" w:hAnsiTheme="minorHAnsi" w:cs="Calibri"/>
          <w:sz w:val="24"/>
          <w:lang w:eastAsia="en-US"/>
        </w:rPr>
        <w:t xml:space="preserve"> su:</w:t>
      </w:r>
    </w:p>
    <w:p w:rsidR="00C1730F" w:rsidRPr="00A57F4B" w:rsidRDefault="0039102F" w:rsidP="00C1730F">
      <w:pPr>
        <w:pStyle w:val="Paragrafoelenco"/>
        <w:numPr>
          <w:ilvl w:val="0"/>
          <w:numId w:val="25"/>
        </w:num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l’accertamento delle competenze </w:t>
      </w:r>
      <w:r w:rsidR="008F4F7B" w:rsidRPr="00A57F4B">
        <w:rPr>
          <w:rFonts w:asciiTheme="minorHAnsi" w:eastAsia="Calibri" w:hAnsiTheme="minorHAnsi" w:cs="Calibri"/>
          <w:sz w:val="24"/>
          <w:lang w:eastAsia="en-US"/>
        </w:rPr>
        <w:t>tecnico-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professionali </w:t>
      </w:r>
      <w:r w:rsidR="008F4F7B" w:rsidRPr="00A57F4B">
        <w:rPr>
          <w:rFonts w:asciiTheme="minorHAnsi" w:eastAsia="Calibri" w:hAnsiTheme="minorHAnsi" w:cs="Calibri"/>
          <w:sz w:val="24"/>
          <w:lang w:eastAsia="en-US"/>
        </w:rPr>
        <w:t>dichiarate e comunque meglio definite nel capitolo “compiti previsti/assegnati”</w:t>
      </w:r>
      <w:r w:rsidR="00A42DE7" w:rsidRPr="00A57F4B">
        <w:rPr>
          <w:rFonts w:asciiTheme="minorHAnsi" w:eastAsia="Calibri" w:hAnsiTheme="minorHAnsi" w:cs="Calibri"/>
          <w:sz w:val="24"/>
          <w:lang w:eastAsia="en-US"/>
        </w:rPr>
        <w:t>, al fine di verificarne il potenziale e le capacità</w:t>
      </w:r>
    </w:p>
    <w:p w:rsidR="0039102F" w:rsidRPr="00A57F4B" w:rsidRDefault="00A42DE7" w:rsidP="00C1730F">
      <w:pPr>
        <w:pStyle w:val="Paragrafoelenco"/>
        <w:numPr>
          <w:ilvl w:val="0"/>
          <w:numId w:val="25"/>
        </w:num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la valutazione del </w:t>
      </w:r>
      <w:r w:rsidR="0039102F" w:rsidRPr="00A57F4B">
        <w:rPr>
          <w:rFonts w:asciiTheme="minorHAnsi" w:eastAsia="Calibri" w:hAnsiTheme="minorHAnsi" w:cs="Calibri"/>
          <w:sz w:val="24"/>
          <w:lang w:eastAsia="en-US"/>
        </w:rPr>
        <w:t xml:space="preserve">livello di motivazione 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del candidato </w:t>
      </w:r>
      <w:r w:rsidR="0039102F" w:rsidRPr="00A57F4B">
        <w:rPr>
          <w:rFonts w:asciiTheme="minorHAnsi" w:eastAsia="Calibri" w:hAnsiTheme="minorHAnsi" w:cs="Calibri"/>
          <w:sz w:val="24"/>
          <w:lang w:eastAsia="en-US"/>
        </w:rPr>
        <w:t>alla professione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ed alla gestione delle funzioni previste/assegnate</w:t>
      </w:r>
      <w:r w:rsidR="0039102F" w:rsidRPr="00A57F4B">
        <w:rPr>
          <w:rFonts w:asciiTheme="minorHAnsi" w:eastAsia="Calibri" w:hAnsiTheme="minorHAnsi" w:cs="Calibri"/>
          <w:sz w:val="24"/>
          <w:lang w:eastAsia="en-US"/>
        </w:rPr>
        <w:t>.</w:t>
      </w:r>
    </w:p>
    <w:p w:rsidR="00B12E9F" w:rsidRPr="00A57F4B" w:rsidRDefault="00B12E9F" w:rsidP="00B12E9F">
      <w:pPr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0D5B56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Le prove di valutazione/selezione </w:t>
      </w:r>
      <w:r w:rsidR="00B26BC8" w:rsidRPr="00A57F4B">
        <w:rPr>
          <w:rFonts w:asciiTheme="minorHAnsi" w:eastAsia="Calibri" w:hAnsiTheme="minorHAnsi" w:cs="Calibri"/>
          <w:sz w:val="24"/>
          <w:lang w:eastAsia="en-US"/>
        </w:rPr>
        <w:t>verranno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effettuate con l’ausilio della struttura informatica e delle tecnologie presenti al </w:t>
      </w:r>
      <w:proofErr w:type="spellStart"/>
      <w:r w:rsidRPr="00A57F4B">
        <w:rPr>
          <w:rFonts w:asciiTheme="minorHAnsi" w:eastAsia="Calibri" w:hAnsiTheme="minorHAnsi" w:cs="Calibri"/>
          <w:sz w:val="24"/>
          <w:lang w:eastAsia="en-US"/>
        </w:rPr>
        <w:t>C.F.P.</w:t>
      </w:r>
      <w:proofErr w:type="spellEnd"/>
      <w:r w:rsidRPr="00A57F4B">
        <w:rPr>
          <w:rFonts w:asciiTheme="minorHAnsi" w:eastAsia="Calibri" w:hAnsiTheme="minorHAnsi" w:cs="Calibri"/>
          <w:sz w:val="24"/>
          <w:lang w:eastAsia="en-US"/>
        </w:rPr>
        <w:t>: computer (sistema operativo Windows XP 2007</w:t>
      </w:r>
      <w:r w:rsidR="003819E7" w:rsidRPr="00A57F4B">
        <w:rPr>
          <w:rFonts w:asciiTheme="minorHAnsi" w:eastAsia="Calibri" w:hAnsiTheme="minorHAnsi" w:cs="Calibri"/>
          <w:sz w:val="24"/>
          <w:lang w:eastAsia="en-US"/>
        </w:rPr>
        <w:t>/2010</w:t>
      </w:r>
      <w:r w:rsidR="00B32787" w:rsidRPr="00A57F4B">
        <w:rPr>
          <w:rFonts w:asciiTheme="minorHAnsi" w:eastAsia="Calibri" w:hAnsiTheme="minorHAnsi" w:cs="Calibri"/>
          <w:sz w:val="24"/>
          <w:lang w:eastAsia="en-US"/>
        </w:rPr>
        <w:t>)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.  </w:t>
      </w:r>
    </w:p>
    <w:p w:rsidR="004409A4" w:rsidRPr="00A57F4B" w:rsidRDefault="004409A4" w:rsidP="004409A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A57F4B">
        <w:rPr>
          <w:rFonts w:asciiTheme="minorHAnsi" w:hAnsiTheme="minorHAnsi" w:cs="Book Antiqua"/>
          <w:bCs/>
          <w:sz w:val="24"/>
        </w:rPr>
        <w:t xml:space="preserve">I riferimenti normativi sono pubblicati sul sito istituzionale </w:t>
      </w:r>
      <w:hyperlink r:id="rId12" w:history="1">
        <w:r w:rsidRPr="00A57F4B">
          <w:rPr>
            <w:rStyle w:val="Collegamentoipertestuale"/>
            <w:rFonts w:asciiTheme="minorHAnsi" w:hAnsiTheme="minorHAnsi" w:cs="Book Antiqua"/>
            <w:bCs/>
            <w:sz w:val="24"/>
          </w:rPr>
          <w:t>www.cfpcomo.com</w:t>
        </w:r>
      </w:hyperlink>
      <w:r w:rsidRPr="00A57F4B">
        <w:rPr>
          <w:rFonts w:asciiTheme="minorHAnsi" w:hAnsiTheme="minorHAnsi" w:cs="Book Antiqua"/>
          <w:bCs/>
          <w:sz w:val="24"/>
        </w:rPr>
        <w:t xml:space="preserve">  nella sezione “AMMINISTRAZIONE TRASPARENTE” nella sottosezione “BANDI/AVVISI”. </w:t>
      </w:r>
    </w:p>
    <w:p w:rsidR="004409A4" w:rsidRPr="00A57F4B" w:rsidRDefault="004409A4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B12E9F" w:rsidRPr="00A57F4B" w:rsidRDefault="00B12E9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b/>
          <w:sz w:val="28"/>
          <w:szCs w:val="28"/>
          <w:u w:val="single"/>
          <w:lang w:eastAsia="en-US"/>
        </w:rPr>
      </w:pPr>
      <w:r w:rsidRPr="00A57F4B">
        <w:rPr>
          <w:rFonts w:asciiTheme="minorHAnsi" w:eastAsia="Calibri" w:hAnsiTheme="minorHAnsi" w:cs="Calibri"/>
          <w:b/>
          <w:sz w:val="28"/>
          <w:szCs w:val="28"/>
          <w:u w:val="single"/>
          <w:lang w:eastAsia="en-US"/>
        </w:rPr>
        <w:t xml:space="preserve">STRUTTURA E VALUTAZIONE DELLE PROVE 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b/>
          <w:sz w:val="24"/>
          <w:lang w:eastAsia="en-US"/>
        </w:rPr>
      </w:pP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La “</w:t>
      </w:r>
      <w:r w:rsidRPr="00A57F4B">
        <w:rPr>
          <w:rFonts w:asciiTheme="minorHAnsi" w:eastAsia="Calibri" w:hAnsiTheme="minorHAnsi" w:cs="Calibri"/>
          <w:i/>
          <w:sz w:val="24"/>
          <w:lang w:eastAsia="en-US"/>
        </w:rPr>
        <w:t>Commissione di valutazione per l’assunzione di personale</w:t>
      </w:r>
      <w:r w:rsidRPr="00A57F4B">
        <w:rPr>
          <w:rFonts w:asciiTheme="minorHAnsi" w:eastAsia="Calibri" w:hAnsiTheme="minorHAnsi" w:cs="Calibri"/>
          <w:sz w:val="24"/>
          <w:lang w:eastAsia="en-US"/>
        </w:rPr>
        <w:t>” al termine dei propri lavori definisce la graduatoria degli idonei.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La valutazione delle prove avverrà in centesimi secondo la ripartizione di seguito riportata: </w:t>
      </w:r>
    </w:p>
    <w:p w:rsidR="0039102F" w:rsidRPr="00A57F4B" w:rsidRDefault="0039102F" w:rsidP="0039102F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sz w:val="24"/>
          <w:lang w:eastAsia="en-US"/>
        </w:rPr>
      </w:pPr>
    </w:p>
    <w:p w:rsidR="0039102F" w:rsidRPr="00A57F4B" w:rsidRDefault="0039102F" w:rsidP="000713AB">
      <w:pPr>
        <w:pStyle w:val="Paragrafoelenco"/>
        <w:numPr>
          <w:ilvl w:val="0"/>
          <w:numId w:val="26"/>
        </w:numPr>
        <w:jc w:val="both"/>
        <w:rPr>
          <w:rFonts w:ascii="Calibri" w:eastAsia="Calibri" w:hAnsi="Calibr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Prova </w:t>
      </w:r>
      <w:r w:rsidR="000713AB" w:rsidRPr="00A57F4B">
        <w:rPr>
          <w:rFonts w:asciiTheme="minorHAnsi" w:eastAsia="Calibri" w:hAnsiTheme="minorHAnsi" w:cs="Calibri"/>
          <w:sz w:val="24"/>
          <w:lang w:eastAsia="en-US"/>
        </w:rPr>
        <w:t>scritta a risposta chiusa e predisposizione di tabelle/grafici statistici con supporto informatico</w:t>
      </w:r>
      <w:r w:rsidR="000713AB"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="000713AB"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="000713AB"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="000713AB"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="000713AB" w:rsidRPr="00A57F4B">
        <w:rPr>
          <w:rFonts w:asciiTheme="minorHAnsi" w:eastAsia="Calibri" w:hAnsiTheme="minorHAnsi" w:cs="Calibri"/>
          <w:sz w:val="24"/>
          <w:lang w:eastAsia="en-US"/>
        </w:rPr>
        <w:tab/>
        <w:t xml:space="preserve">          </w:t>
      </w:r>
      <w:r w:rsidR="000713AB" w:rsidRPr="00A57F4B">
        <w:rPr>
          <w:rFonts w:asciiTheme="minorHAnsi" w:eastAsia="Calibri" w:hAnsiTheme="minorHAnsi" w:cs="Calibri"/>
          <w:sz w:val="24"/>
          <w:lang w:eastAsia="en-US"/>
        </w:rPr>
        <w:tab/>
        <w:t xml:space="preserve">            </w:t>
      </w:r>
      <w:r w:rsidR="000713AB" w:rsidRPr="00A57F4B">
        <w:rPr>
          <w:rFonts w:ascii="Calibri" w:eastAsia="Calibri" w:hAnsi="Calibri" w:cs="Calibri"/>
          <w:sz w:val="24"/>
          <w:lang w:eastAsia="en-US"/>
        </w:rPr>
        <w:t xml:space="preserve">punteggio </w:t>
      </w:r>
      <w:proofErr w:type="spellStart"/>
      <w:r w:rsidR="000713AB" w:rsidRPr="00A57F4B">
        <w:rPr>
          <w:rFonts w:ascii="Calibri" w:eastAsia="Calibri" w:hAnsi="Calibri" w:cs="Calibri"/>
          <w:sz w:val="24"/>
          <w:lang w:eastAsia="en-US"/>
        </w:rPr>
        <w:t>max</w:t>
      </w:r>
      <w:proofErr w:type="spellEnd"/>
      <w:r w:rsidR="004409A4" w:rsidRPr="00A57F4B">
        <w:rPr>
          <w:rFonts w:ascii="Calibri" w:eastAsia="Calibri" w:hAnsi="Calibri" w:cs="Calibri"/>
          <w:sz w:val="24"/>
          <w:lang w:eastAsia="en-US"/>
        </w:rPr>
        <w:tab/>
      </w:r>
      <w:r w:rsidR="000713AB" w:rsidRPr="00A57F4B">
        <w:rPr>
          <w:rFonts w:ascii="Calibri" w:eastAsia="Calibri" w:hAnsi="Calibri" w:cs="Calibri"/>
          <w:sz w:val="24"/>
          <w:lang w:eastAsia="en-US"/>
        </w:rPr>
        <w:t xml:space="preserve">        </w:t>
      </w:r>
      <w:r w:rsidR="00A422CA" w:rsidRPr="00A57F4B">
        <w:rPr>
          <w:rFonts w:ascii="Calibri" w:eastAsia="Calibri" w:hAnsi="Calibri" w:cs="Calibri"/>
          <w:sz w:val="24"/>
          <w:lang w:eastAsia="en-US"/>
        </w:rPr>
        <w:t>5</w:t>
      </w:r>
      <w:r w:rsidRPr="00A57F4B">
        <w:rPr>
          <w:rFonts w:ascii="Calibri" w:eastAsia="Calibri" w:hAnsi="Calibri" w:cs="Calibri"/>
          <w:sz w:val="24"/>
          <w:lang w:eastAsia="en-US"/>
        </w:rPr>
        <w:t xml:space="preserve">0/100 </w:t>
      </w:r>
    </w:p>
    <w:p w:rsidR="0039102F" w:rsidRPr="00A57F4B" w:rsidRDefault="000713AB" w:rsidP="0039102F">
      <w:pPr>
        <w:ind w:left="360"/>
        <w:jc w:val="both"/>
        <w:rPr>
          <w:rFonts w:ascii="Calibri" w:eastAsia="Calibri" w:hAnsi="Calibri" w:cs="Calibri"/>
          <w:sz w:val="24"/>
          <w:lang w:eastAsia="en-US"/>
        </w:rPr>
      </w:pPr>
      <w:r w:rsidRPr="00A57F4B">
        <w:rPr>
          <w:rFonts w:ascii="Calibri" w:eastAsia="Calibri" w:hAnsi="Calibri" w:cs="Calibri"/>
          <w:sz w:val="24"/>
          <w:lang w:eastAsia="en-US"/>
        </w:rPr>
        <w:tab/>
      </w:r>
      <w:r w:rsidR="0039102F" w:rsidRPr="00A57F4B">
        <w:rPr>
          <w:rFonts w:ascii="Calibri" w:eastAsia="Calibri" w:hAnsi="Calibri" w:cs="Calibri"/>
          <w:sz w:val="24"/>
          <w:lang w:eastAsia="en-US"/>
        </w:rPr>
        <w:t>punteggio minimo per l’ ammi</w:t>
      </w:r>
      <w:r w:rsidRPr="00A57F4B">
        <w:rPr>
          <w:rFonts w:ascii="Calibri" w:eastAsia="Calibri" w:hAnsi="Calibri" w:cs="Calibri"/>
          <w:sz w:val="24"/>
          <w:lang w:eastAsia="en-US"/>
        </w:rPr>
        <w:t xml:space="preserve">ssione alla prova successiva </w:t>
      </w:r>
      <w:r w:rsidRPr="00A57F4B">
        <w:rPr>
          <w:rFonts w:ascii="Calibri" w:eastAsia="Calibri" w:hAnsi="Calibri" w:cs="Calibri"/>
          <w:sz w:val="24"/>
          <w:lang w:eastAsia="en-US"/>
        </w:rPr>
        <w:tab/>
      </w:r>
      <w:r w:rsidRPr="00A57F4B">
        <w:rPr>
          <w:rFonts w:ascii="Calibri" w:eastAsia="Calibri" w:hAnsi="Calibri" w:cs="Calibri"/>
          <w:sz w:val="24"/>
          <w:lang w:eastAsia="en-US"/>
        </w:rPr>
        <w:tab/>
      </w:r>
      <w:r w:rsidRPr="00A57F4B">
        <w:rPr>
          <w:rFonts w:ascii="Calibri" w:eastAsia="Calibri" w:hAnsi="Calibri" w:cs="Calibri"/>
          <w:sz w:val="24"/>
          <w:lang w:eastAsia="en-US"/>
        </w:rPr>
        <w:tab/>
        <w:t xml:space="preserve">        </w:t>
      </w:r>
      <w:r w:rsidR="00A422CA" w:rsidRPr="00A57F4B">
        <w:rPr>
          <w:rFonts w:ascii="Calibri" w:eastAsia="Calibri" w:hAnsi="Calibri" w:cs="Calibri"/>
          <w:sz w:val="24"/>
          <w:lang w:eastAsia="en-US"/>
        </w:rPr>
        <w:t>30</w:t>
      </w:r>
      <w:r w:rsidR="0039102F" w:rsidRPr="00A57F4B">
        <w:rPr>
          <w:rFonts w:ascii="Calibri" w:eastAsia="Calibri" w:hAnsi="Calibri" w:cs="Calibri"/>
          <w:sz w:val="24"/>
          <w:lang w:eastAsia="en-US"/>
        </w:rPr>
        <w:t>/100</w:t>
      </w:r>
    </w:p>
    <w:p w:rsidR="0039102F" w:rsidRPr="00A57F4B" w:rsidRDefault="0039102F" w:rsidP="004409A4">
      <w:pPr>
        <w:jc w:val="both"/>
        <w:rPr>
          <w:rFonts w:ascii="Calibri" w:eastAsia="Calibri" w:hAnsi="Calibri" w:cs="Calibri"/>
          <w:sz w:val="24"/>
          <w:lang w:eastAsia="en-US"/>
        </w:rPr>
      </w:pPr>
      <w:r w:rsidRPr="00A57F4B">
        <w:rPr>
          <w:rFonts w:ascii="Calibri" w:eastAsia="Calibri" w:hAnsi="Calibri" w:cs="Calibri"/>
          <w:sz w:val="24"/>
          <w:lang w:eastAsia="en-US"/>
        </w:rPr>
        <w:tab/>
      </w:r>
    </w:p>
    <w:p w:rsidR="0039102F" w:rsidRPr="00A57F4B" w:rsidRDefault="004409A4" w:rsidP="000713AB">
      <w:pPr>
        <w:pStyle w:val="Paragrafoelenco"/>
        <w:numPr>
          <w:ilvl w:val="0"/>
          <w:numId w:val="26"/>
        </w:numPr>
        <w:jc w:val="both"/>
        <w:rPr>
          <w:rFonts w:ascii="Calibri" w:eastAsia="Calibri" w:hAnsi="Calibri" w:cs="Calibri"/>
          <w:sz w:val="24"/>
          <w:lang w:eastAsia="en-US"/>
        </w:rPr>
      </w:pPr>
      <w:r w:rsidRPr="00A57F4B">
        <w:rPr>
          <w:rFonts w:ascii="Calibri" w:eastAsia="Calibri" w:hAnsi="Calibri" w:cs="Calibri"/>
          <w:sz w:val="24"/>
          <w:lang w:eastAsia="en-US"/>
        </w:rPr>
        <w:t xml:space="preserve">Prova orale – </w:t>
      </w:r>
      <w:r w:rsidR="0039102F" w:rsidRPr="00A57F4B">
        <w:rPr>
          <w:rFonts w:ascii="Calibri" w:eastAsia="Calibri" w:hAnsi="Calibri" w:cs="Calibri"/>
          <w:sz w:val="24"/>
          <w:lang w:eastAsia="en-US"/>
        </w:rPr>
        <w:t>Colloquio</w:t>
      </w:r>
      <w:r w:rsidRPr="00A57F4B">
        <w:rPr>
          <w:rFonts w:ascii="Calibri" w:eastAsia="Calibri" w:hAnsi="Calibri" w:cs="Calibri"/>
          <w:sz w:val="24"/>
          <w:lang w:eastAsia="en-US"/>
        </w:rPr>
        <w:t xml:space="preserve"> individuale</w:t>
      </w:r>
      <w:r w:rsidR="0039102F" w:rsidRPr="00A57F4B">
        <w:rPr>
          <w:rFonts w:ascii="Calibri" w:eastAsia="Calibri" w:hAnsi="Calibri" w:cs="Calibri"/>
          <w:sz w:val="24"/>
          <w:lang w:eastAsia="en-US"/>
        </w:rPr>
        <w:t xml:space="preserve"> </w:t>
      </w:r>
      <w:r w:rsidR="0039102F" w:rsidRPr="00A57F4B">
        <w:rPr>
          <w:rFonts w:ascii="Calibri" w:eastAsia="Calibri" w:hAnsi="Calibri" w:cs="Calibri"/>
          <w:sz w:val="24"/>
          <w:lang w:eastAsia="en-US"/>
        </w:rPr>
        <w:tab/>
      </w:r>
      <w:r w:rsidR="0039102F" w:rsidRPr="00A57F4B">
        <w:rPr>
          <w:rFonts w:ascii="Calibri" w:eastAsia="Calibri" w:hAnsi="Calibri" w:cs="Calibri"/>
          <w:sz w:val="24"/>
          <w:lang w:eastAsia="en-US"/>
        </w:rPr>
        <w:tab/>
      </w:r>
      <w:r w:rsidR="0039102F" w:rsidRPr="00A57F4B">
        <w:rPr>
          <w:rFonts w:ascii="Calibri" w:eastAsia="Calibri" w:hAnsi="Calibri" w:cs="Calibri"/>
          <w:sz w:val="24"/>
          <w:lang w:eastAsia="en-US"/>
        </w:rPr>
        <w:tab/>
      </w:r>
      <w:r w:rsidR="000713AB" w:rsidRPr="00A57F4B">
        <w:rPr>
          <w:rFonts w:ascii="Calibri" w:eastAsia="Calibri" w:hAnsi="Calibri" w:cs="Calibri"/>
          <w:sz w:val="24"/>
          <w:lang w:eastAsia="en-US"/>
        </w:rPr>
        <w:tab/>
        <w:t xml:space="preserve">            punteggio </w:t>
      </w:r>
      <w:proofErr w:type="spellStart"/>
      <w:r w:rsidR="000713AB" w:rsidRPr="00A57F4B">
        <w:rPr>
          <w:rFonts w:ascii="Calibri" w:eastAsia="Calibri" w:hAnsi="Calibri" w:cs="Calibri"/>
          <w:sz w:val="24"/>
          <w:lang w:eastAsia="en-US"/>
        </w:rPr>
        <w:t>max</w:t>
      </w:r>
      <w:proofErr w:type="spellEnd"/>
      <w:r w:rsidR="000713AB" w:rsidRPr="00A57F4B">
        <w:rPr>
          <w:rFonts w:ascii="Calibri" w:eastAsia="Calibri" w:hAnsi="Calibri" w:cs="Calibri"/>
          <w:sz w:val="24"/>
          <w:lang w:eastAsia="en-US"/>
        </w:rPr>
        <w:tab/>
        <w:t xml:space="preserve">        50/100</w:t>
      </w:r>
    </w:p>
    <w:p w:rsidR="000713AB" w:rsidRPr="00A57F4B" w:rsidRDefault="000713AB" w:rsidP="0039102F">
      <w:pPr>
        <w:ind w:left="360"/>
        <w:jc w:val="both"/>
        <w:rPr>
          <w:rFonts w:ascii="Calibri" w:eastAsia="Calibri" w:hAnsi="Calibri" w:cs="Calibri"/>
          <w:sz w:val="24"/>
          <w:lang w:eastAsia="en-US"/>
        </w:rPr>
      </w:pPr>
    </w:p>
    <w:p w:rsidR="0039102F" w:rsidRPr="00A57F4B" w:rsidRDefault="000713AB" w:rsidP="0039102F">
      <w:pPr>
        <w:ind w:left="360"/>
        <w:jc w:val="both"/>
        <w:rPr>
          <w:rFonts w:ascii="Calibri" w:eastAsia="Calibri" w:hAnsi="Calibri" w:cs="Calibri"/>
          <w:sz w:val="24"/>
          <w:lang w:eastAsia="en-US"/>
        </w:rPr>
      </w:pPr>
      <w:r w:rsidRPr="00A57F4B">
        <w:rPr>
          <w:rFonts w:ascii="Calibri" w:eastAsia="Calibri" w:hAnsi="Calibri" w:cs="Calibri"/>
          <w:sz w:val="24"/>
          <w:lang w:eastAsia="en-US"/>
        </w:rPr>
        <w:t xml:space="preserve">TOTALE </w:t>
      </w:r>
      <w:r w:rsidRPr="00A57F4B">
        <w:rPr>
          <w:rFonts w:ascii="Calibri" w:eastAsia="Calibri" w:hAnsi="Calibri" w:cs="Calibri"/>
          <w:sz w:val="24"/>
          <w:lang w:eastAsia="en-US"/>
        </w:rPr>
        <w:tab/>
      </w:r>
      <w:r w:rsidRPr="00A57F4B">
        <w:rPr>
          <w:rFonts w:ascii="Calibri" w:eastAsia="Calibri" w:hAnsi="Calibri" w:cs="Calibri"/>
          <w:sz w:val="24"/>
          <w:lang w:eastAsia="en-US"/>
        </w:rPr>
        <w:tab/>
      </w:r>
      <w:r w:rsidRPr="00A57F4B">
        <w:rPr>
          <w:rFonts w:ascii="Calibri" w:eastAsia="Calibri" w:hAnsi="Calibri" w:cs="Calibri"/>
          <w:sz w:val="24"/>
          <w:lang w:eastAsia="en-US"/>
        </w:rPr>
        <w:tab/>
      </w:r>
      <w:r w:rsidRPr="00A57F4B">
        <w:rPr>
          <w:rFonts w:ascii="Calibri" w:eastAsia="Calibri" w:hAnsi="Calibri" w:cs="Calibri"/>
          <w:sz w:val="24"/>
          <w:lang w:eastAsia="en-US"/>
        </w:rPr>
        <w:tab/>
      </w:r>
      <w:r w:rsidRPr="00A57F4B">
        <w:rPr>
          <w:rFonts w:ascii="Calibri" w:eastAsia="Calibri" w:hAnsi="Calibri" w:cs="Calibri"/>
          <w:sz w:val="24"/>
          <w:lang w:eastAsia="en-US"/>
        </w:rPr>
        <w:tab/>
      </w:r>
      <w:r w:rsidRPr="00A57F4B">
        <w:rPr>
          <w:rFonts w:ascii="Calibri" w:eastAsia="Calibri" w:hAnsi="Calibri" w:cs="Calibri"/>
          <w:sz w:val="24"/>
          <w:lang w:eastAsia="en-US"/>
        </w:rPr>
        <w:tab/>
      </w:r>
      <w:r w:rsidRPr="00A57F4B">
        <w:rPr>
          <w:rFonts w:ascii="Calibri" w:eastAsia="Calibri" w:hAnsi="Calibri" w:cs="Calibri"/>
          <w:sz w:val="24"/>
          <w:lang w:eastAsia="en-US"/>
        </w:rPr>
        <w:tab/>
      </w:r>
      <w:r w:rsidRPr="00A57F4B">
        <w:rPr>
          <w:rFonts w:ascii="Calibri" w:eastAsia="Calibri" w:hAnsi="Calibri" w:cs="Calibri"/>
          <w:sz w:val="24"/>
          <w:lang w:eastAsia="en-US"/>
        </w:rPr>
        <w:tab/>
        <w:t xml:space="preserve">            punteggio </w:t>
      </w:r>
      <w:proofErr w:type="spellStart"/>
      <w:r w:rsidRPr="00A57F4B">
        <w:rPr>
          <w:rFonts w:ascii="Calibri" w:eastAsia="Calibri" w:hAnsi="Calibri" w:cs="Calibri"/>
          <w:sz w:val="24"/>
          <w:lang w:eastAsia="en-US"/>
        </w:rPr>
        <w:t>max</w:t>
      </w:r>
      <w:proofErr w:type="spellEnd"/>
      <w:r w:rsidRPr="00A57F4B">
        <w:rPr>
          <w:rFonts w:ascii="Calibri" w:eastAsia="Calibri" w:hAnsi="Calibri" w:cs="Calibri"/>
          <w:sz w:val="24"/>
          <w:lang w:eastAsia="en-US"/>
        </w:rPr>
        <w:t xml:space="preserve">      </w:t>
      </w:r>
      <w:r w:rsidR="0039102F" w:rsidRPr="00A57F4B">
        <w:rPr>
          <w:rFonts w:ascii="Calibri" w:eastAsia="Calibri" w:hAnsi="Calibri" w:cs="Calibri"/>
          <w:sz w:val="24"/>
          <w:lang w:eastAsia="en-US"/>
        </w:rPr>
        <w:t>100/100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Il punteggio finale è determinato dalla sommatoria dell</w:t>
      </w:r>
      <w:r w:rsidR="004409A4" w:rsidRPr="00A57F4B">
        <w:rPr>
          <w:rFonts w:asciiTheme="minorHAnsi" w:eastAsia="Calibri" w:hAnsiTheme="minorHAnsi" w:cs="Calibri"/>
          <w:sz w:val="24"/>
          <w:lang w:eastAsia="en-US"/>
        </w:rPr>
        <w:t>e valutazioni conseguite nelle due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prove</w:t>
      </w:r>
      <w:r w:rsidR="004409A4" w:rsidRPr="00A57F4B">
        <w:rPr>
          <w:rFonts w:asciiTheme="minorHAnsi" w:eastAsia="Calibri" w:hAnsiTheme="minorHAnsi" w:cs="Calibri"/>
          <w:sz w:val="24"/>
          <w:lang w:eastAsia="en-US"/>
        </w:rPr>
        <w:t>.</w:t>
      </w: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</w:t>
      </w:r>
    </w:p>
    <w:p w:rsidR="000713AB" w:rsidRPr="00A57F4B" w:rsidRDefault="000713AB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In caso di parità del risultato finale sarà valutato come titolo preferenziale l’esperienza lavorativa e/o </w:t>
      </w:r>
      <w:proofErr w:type="spellStart"/>
      <w:r w:rsidRPr="00A57F4B">
        <w:rPr>
          <w:rFonts w:asciiTheme="minorHAnsi" w:eastAsia="Calibri" w:hAnsiTheme="minorHAnsi" w:cs="Calibri"/>
          <w:sz w:val="24"/>
          <w:lang w:eastAsia="en-US"/>
        </w:rPr>
        <w:t>consulenziale</w:t>
      </w:r>
      <w:proofErr w:type="spellEnd"/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 presso Enti Pubblici.</w:t>
      </w:r>
    </w:p>
    <w:p w:rsidR="003E6995" w:rsidRPr="00A57F4B" w:rsidRDefault="000713AB" w:rsidP="00E23937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>A parità di valutazione di punteggio</w:t>
      </w:r>
      <w:r w:rsidR="0039102F" w:rsidRPr="00A57F4B">
        <w:rPr>
          <w:rFonts w:asciiTheme="minorHAnsi" w:eastAsia="Calibri" w:hAnsiTheme="minorHAnsi" w:cs="Calibri"/>
          <w:sz w:val="24"/>
          <w:lang w:eastAsia="en-US"/>
        </w:rPr>
        <w:t>, la “</w:t>
      </w:r>
      <w:r w:rsidR="0039102F" w:rsidRPr="00A57F4B">
        <w:rPr>
          <w:rFonts w:asciiTheme="minorHAnsi" w:eastAsia="Calibri" w:hAnsiTheme="minorHAnsi" w:cs="Calibri"/>
          <w:i/>
          <w:sz w:val="24"/>
          <w:lang w:eastAsia="en-US"/>
        </w:rPr>
        <w:t>Commissione di valutazione per l’assunzione di personale</w:t>
      </w:r>
      <w:r w:rsidR="0039102F" w:rsidRPr="00A57F4B">
        <w:rPr>
          <w:rFonts w:asciiTheme="minorHAnsi" w:eastAsia="Calibri" w:hAnsiTheme="minorHAnsi" w:cs="Calibri"/>
          <w:sz w:val="24"/>
          <w:lang w:eastAsia="en-US"/>
        </w:rPr>
        <w:t>”, con insindacabile giudizio, valuterà il Curriculum professionale de</w:t>
      </w:r>
      <w:r w:rsidRPr="00A57F4B">
        <w:rPr>
          <w:rFonts w:asciiTheme="minorHAnsi" w:eastAsia="Calibri" w:hAnsiTheme="minorHAnsi" w:cs="Calibri"/>
          <w:sz w:val="24"/>
          <w:lang w:eastAsia="en-US"/>
        </w:rPr>
        <w:t>i singoli</w:t>
      </w:r>
      <w:r w:rsidR="0039102F" w:rsidRPr="00A57F4B">
        <w:rPr>
          <w:rFonts w:asciiTheme="minorHAnsi" w:eastAsia="Calibri" w:hAnsiTheme="minorHAnsi" w:cs="Calibri"/>
          <w:sz w:val="24"/>
          <w:lang w:eastAsia="en-US"/>
        </w:rPr>
        <w:t xml:space="preserve"> Candidat</w:t>
      </w:r>
      <w:r w:rsidRPr="00A57F4B">
        <w:rPr>
          <w:rFonts w:asciiTheme="minorHAnsi" w:eastAsia="Calibri" w:hAnsiTheme="minorHAnsi" w:cs="Calibri"/>
          <w:sz w:val="24"/>
          <w:lang w:eastAsia="en-US"/>
        </w:rPr>
        <w:t>i</w:t>
      </w:r>
      <w:r w:rsidR="0039102F" w:rsidRPr="00A57F4B">
        <w:rPr>
          <w:rFonts w:asciiTheme="minorHAnsi" w:eastAsia="Calibri" w:hAnsiTheme="minorHAnsi" w:cs="Calibri"/>
          <w:sz w:val="24"/>
          <w:lang w:eastAsia="en-US"/>
        </w:rPr>
        <w:t>.</w:t>
      </w:r>
    </w:p>
    <w:p w:rsidR="004A724D" w:rsidRPr="00A57F4B" w:rsidRDefault="004A724D" w:rsidP="0039102F">
      <w:pPr>
        <w:jc w:val="both"/>
        <w:rPr>
          <w:rFonts w:asciiTheme="minorHAnsi" w:hAnsiTheme="minorHAnsi"/>
          <w:sz w:val="24"/>
        </w:rPr>
      </w:pP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 xml:space="preserve">Como, </w:t>
      </w:r>
      <w:r w:rsidR="00FC1600" w:rsidRPr="00A57F4B">
        <w:rPr>
          <w:rFonts w:asciiTheme="minorHAnsi" w:eastAsia="Calibri" w:hAnsiTheme="minorHAnsi" w:cs="Calibri"/>
          <w:sz w:val="24"/>
          <w:lang w:eastAsia="en-US"/>
        </w:rPr>
        <w:t>26 ottobre</w:t>
      </w:r>
      <w:r w:rsidR="00E23937" w:rsidRPr="00A57F4B">
        <w:rPr>
          <w:rFonts w:asciiTheme="minorHAnsi" w:eastAsia="Calibri" w:hAnsiTheme="minorHAnsi" w:cs="Calibri"/>
          <w:sz w:val="24"/>
          <w:lang w:eastAsia="en-US"/>
        </w:rPr>
        <w:t xml:space="preserve"> 2016</w:t>
      </w:r>
      <w:r w:rsidR="004A724D" w:rsidRPr="00A57F4B">
        <w:rPr>
          <w:rFonts w:asciiTheme="minorHAnsi" w:eastAsia="Calibri" w:hAnsiTheme="minorHAnsi" w:cs="Calibri"/>
          <w:sz w:val="24"/>
          <w:lang w:eastAsia="en-US"/>
        </w:rPr>
        <w:t>.</w:t>
      </w:r>
    </w:p>
    <w:p w:rsidR="0039102F" w:rsidRPr="00A57F4B" w:rsidRDefault="0039102F" w:rsidP="0039102F">
      <w:pPr>
        <w:jc w:val="both"/>
        <w:rPr>
          <w:rFonts w:asciiTheme="minorHAnsi" w:eastAsia="Calibri" w:hAnsiTheme="minorHAnsi" w:cs="Calibri"/>
          <w:sz w:val="24"/>
          <w:lang w:eastAsia="en-US"/>
        </w:rPr>
      </w:pPr>
    </w:p>
    <w:p w:rsidR="000713AB" w:rsidRPr="00A57F4B" w:rsidRDefault="0039102F" w:rsidP="000713AB">
      <w:pPr>
        <w:rPr>
          <w:i/>
        </w:rPr>
      </w:pPr>
      <w:r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="00FC1600"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="00FC1600"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="00FC1600"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="00FC1600"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="00FC1600"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="00FC1600" w:rsidRPr="00A57F4B">
        <w:rPr>
          <w:rFonts w:asciiTheme="minorHAnsi" w:eastAsia="Calibri" w:hAnsiTheme="minorHAnsi" w:cs="Calibri"/>
          <w:sz w:val="24"/>
          <w:lang w:eastAsia="en-US"/>
        </w:rPr>
        <w:tab/>
      </w:r>
      <w:r w:rsidR="00FC1600" w:rsidRPr="00A57F4B">
        <w:rPr>
          <w:rFonts w:asciiTheme="minorHAnsi" w:eastAsia="Calibri" w:hAnsiTheme="minorHAnsi" w:cs="Calibri"/>
          <w:sz w:val="24"/>
          <w:lang w:eastAsia="en-US"/>
        </w:rPr>
        <w:tab/>
        <w:t xml:space="preserve">  </w:t>
      </w:r>
      <w:r w:rsidR="000713AB" w:rsidRPr="00A57F4B">
        <w:rPr>
          <w:i/>
        </w:rPr>
        <w:t xml:space="preserve">     </w:t>
      </w:r>
      <w:r w:rsidR="000713AB" w:rsidRPr="00A57F4B">
        <w:rPr>
          <w:i/>
        </w:rPr>
        <w:tab/>
        <w:t xml:space="preserve">     F.to</w:t>
      </w:r>
      <w:r w:rsidR="000713AB" w:rsidRPr="00A57F4B">
        <w:rPr>
          <w:i/>
        </w:rPr>
        <w:tab/>
      </w:r>
      <w:r w:rsidR="000713AB" w:rsidRPr="00A57F4B">
        <w:rPr>
          <w:i/>
        </w:rPr>
        <w:tab/>
      </w:r>
      <w:r w:rsidR="000713AB" w:rsidRPr="00A57F4B">
        <w:rPr>
          <w:i/>
        </w:rPr>
        <w:tab/>
      </w:r>
      <w:r w:rsidR="000713AB" w:rsidRPr="00A57F4B">
        <w:rPr>
          <w:i/>
        </w:rPr>
        <w:tab/>
      </w:r>
      <w:r w:rsidR="000713AB" w:rsidRPr="00A57F4B">
        <w:rPr>
          <w:i/>
        </w:rPr>
        <w:tab/>
      </w:r>
      <w:r w:rsidR="000713AB" w:rsidRPr="00A57F4B">
        <w:rPr>
          <w:i/>
        </w:rPr>
        <w:tab/>
      </w:r>
      <w:r w:rsidR="000713AB" w:rsidRPr="00A57F4B">
        <w:rPr>
          <w:i/>
        </w:rPr>
        <w:tab/>
      </w:r>
      <w:r w:rsidR="000713AB" w:rsidRPr="00A57F4B">
        <w:rPr>
          <w:i/>
        </w:rPr>
        <w:tab/>
      </w:r>
      <w:r w:rsidR="000713AB" w:rsidRPr="00A57F4B">
        <w:rPr>
          <w:i/>
        </w:rPr>
        <w:tab/>
        <w:t xml:space="preserve">     F.to</w:t>
      </w:r>
    </w:p>
    <w:p w:rsidR="000713AB" w:rsidRPr="00A57F4B" w:rsidRDefault="000713AB" w:rsidP="000713AB">
      <w:pPr>
        <w:ind w:firstLine="708"/>
        <w:jc w:val="both"/>
      </w:pPr>
      <w:r w:rsidRPr="00A57F4B">
        <w:t>Il Direttore</w:t>
      </w:r>
      <w:r w:rsidRPr="00A57F4B">
        <w:tab/>
      </w:r>
      <w:r w:rsidRPr="00A57F4B">
        <w:tab/>
      </w:r>
      <w:r w:rsidRPr="00A57F4B">
        <w:tab/>
      </w:r>
      <w:r w:rsidRPr="00A57F4B">
        <w:tab/>
      </w:r>
      <w:r w:rsidRPr="00A57F4B">
        <w:tab/>
      </w:r>
      <w:r w:rsidRPr="00A57F4B">
        <w:tab/>
      </w:r>
      <w:r w:rsidRPr="00A57F4B">
        <w:tab/>
        <w:t>L’Amministratrice Unica</w:t>
      </w:r>
      <w:r w:rsidRPr="00A57F4B">
        <w:rPr>
          <w:i/>
        </w:rPr>
        <w:tab/>
      </w:r>
      <w:r w:rsidRPr="00A57F4B">
        <w:rPr>
          <w:i/>
        </w:rPr>
        <w:tab/>
      </w:r>
      <w:r w:rsidRPr="00A57F4B">
        <w:rPr>
          <w:i/>
        </w:rPr>
        <w:tab/>
      </w:r>
      <w:r w:rsidRPr="00A57F4B">
        <w:rPr>
          <w:i/>
        </w:rPr>
        <w:tab/>
      </w:r>
      <w:r w:rsidRPr="00A57F4B">
        <w:rPr>
          <w:i/>
        </w:rPr>
        <w:tab/>
      </w:r>
    </w:p>
    <w:p w:rsidR="000713AB" w:rsidRPr="00C64EF5" w:rsidRDefault="000713AB" w:rsidP="000713AB">
      <w:pPr>
        <w:rPr>
          <w:i/>
        </w:rPr>
      </w:pPr>
      <w:r w:rsidRPr="00A57F4B">
        <w:rPr>
          <w:i/>
        </w:rPr>
        <w:t xml:space="preserve">     (dott. Silvio Peverelli)</w:t>
      </w:r>
      <w:r w:rsidRPr="00A57F4B">
        <w:rPr>
          <w:i/>
        </w:rPr>
        <w:tab/>
      </w:r>
      <w:r w:rsidRPr="00A57F4B">
        <w:rPr>
          <w:i/>
        </w:rPr>
        <w:tab/>
      </w:r>
      <w:r w:rsidRPr="00A57F4B">
        <w:rPr>
          <w:i/>
        </w:rPr>
        <w:tab/>
      </w:r>
      <w:r w:rsidRPr="00A57F4B">
        <w:rPr>
          <w:i/>
        </w:rPr>
        <w:tab/>
      </w:r>
      <w:r w:rsidRPr="00A57F4B">
        <w:rPr>
          <w:i/>
        </w:rPr>
        <w:tab/>
        <w:t xml:space="preserve">            (dott.ssa Carmela </w:t>
      </w:r>
      <w:proofErr w:type="spellStart"/>
      <w:r w:rsidRPr="00A57F4B">
        <w:rPr>
          <w:i/>
        </w:rPr>
        <w:t>Falsone</w:t>
      </w:r>
      <w:proofErr w:type="spellEnd"/>
      <w:r w:rsidRPr="00A57F4B">
        <w:rPr>
          <w:i/>
        </w:rPr>
        <w:t>)</w:t>
      </w:r>
    </w:p>
    <w:p w:rsidR="000E63DD" w:rsidRDefault="000E63DD" w:rsidP="000713AB">
      <w:pPr>
        <w:ind w:firstLine="708"/>
        <w:jc w:val="both"/>
      </w:pPr>
    </w:p>
    <w:sectPr w:rsidR="000E63DD" w:rsidSect="0013182C">
      <w:footerReference w:type="default" r:id="rId13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0F" w:rsidRDefault="00C1730F" w:rsidP="000F59FB">
      <w:r>
        <w:separator/>
      </w:r>
    </w:p>
  </w:endnote>
  <w:endnote w:type="continuationSeparator" w:id="0">
    <w:p w:rsidR="00C1730F" w:rsidRDefault="00C1730F" w:rsidP="000F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1866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C1730F" w:rsidRDefault="00C1730F">
            <w:pPr>
              <w:pStyle w:val="Pidipagina"/>
              <w:jc w:val="right"/>
            </w:pPr>
            <w:r w:rsidRPr="0034408F">
              <w:rPr>
                <w:rFonts w:asciiTheme="minorHAnsi" w:hAnsiTheme="minorHAnsi"/>
                <w:sz w:val="22"/>
                <w:szCs w:val="22"/>
              </w:rPr>
              <w:t xml:space="preserve">Pagina </w:t>
            </w:r>
            <w:r w:rsidR="00E4424E" w:rsidRPr="0034408F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34408F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="00E4424E" w:rsidRPr="0034408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A57F4B">
              <w:rPr>
                <w:rFonts w:asciiTheme="minorHAnsi" w:hAnsiTheme="minorHAnsi"/>
                <w:b/>
                <w:noProof/>
                <w:sz w:val="22"/>
                <w:szCs w:val="22"/>
              </w:rPr>
              <w:t>8</w:t>
            </w:r>
            <w:r w:rsidR="00E4424E" w:rsidRPr="0034408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34408F"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r w:rsidR="00E4424E" w:rsidRPr="0034408F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34408F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="00E4424E" w:rsidRPr="0034408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A57F4B">
              <w:rPr>
                <w:rFonts w:asciiTheme="minorHAnsi" w:hAnsiTheme="minorHAnsi"/>
                <w:b/>
                <w:noProof/>
                <w:sz w:val="22"/>
                <w:szCs w:val="22"/>
              </w:rPr>
              <w:t>8</w:t>
            </w:r>
            <w:r w:rsidR="00E4424E" w:rsidRPr="0034408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C1730F" w:rsidRPr="00F51B3F" w:rsidRDefault="00C1730F" w:rsidP="00F51B3F">
    <w:pPr>
      <w:pStyle w:val="Pidipagina"/>
      <w:rPr>
        <w:rFonts w:asciiTheme="minorHAnsi" w:hAnsiTheme="minorHAnsi"/>
        <w:i/>
        <w:szCs w:val="20"/>
      </w:rPr>
    </w:pPr>
    <w:r w:rsidRPr="00F51B3F">
      <w:rPr>
        <w:rFonts w:asciiTheme="minorHAnsi" w:hAnsiTheme="minorHAnsi"/>
        <w:i/>
        <w:szCs w:val="20"/>
      </w:rPr>
      <w:t>Avviso di valutazione/selezione attraverso evidenza pubblica di personale da assumere a tempo det</w:t>
    </w:r>
    <w:r>
      <w:rPr>
        <w:rFonts w:asciiTheme="minorHAnsi" w:hAnsiTheme="minorHAnsi"/>
        <w:i/>
        <w:szCs w:val="20"/>
      </w:rPr>
      <w:t xml:space="preserve">erminato per titoli ed esami </w:t>
    </w:r>
    <w:r w:rsidRPr="00DA1E96">
      <w:rPr>
        <w:rFonts w:asciiTheme="minorHAnsi" w:hAnsiTheme="minorHAnsi"/>
        <w:i/>
        <w:szCs w:val="20"/>
      </w:rPr>
      <w:t xml:space="preserve">– </w:t>
    </w:r>
    <w:r w:rsidRPr="00264C28">
      <w:rPr>
        <w:rFonts w:asciiTheme="minorHAnsi" w:hAnsiTheme="minorHAnsi"/>
        <w:i/>
        <w:szCs w:val="20"/>
      </w:rPr>
      <w:t>26 ottobre 2016.</w:t>
    </w:r>
  </w:p>
  <w:p w:rsidR="00C1730F" w:rsidRPr="0034408F" w:rsidRDefault="00C1730F" w:rsidP="00B54C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0F" w:rsidRDefault="00C1730F" w:rsidP="000F59FB">
      <w:r>
        <w:separator/>
      </w:r>
    </w:p>
  </w:footnote>
  <w:footnote w:type="continuationSeparator" w:id="0">
    <w:p w:rsidR="00C1730F" w:rsidRDefault="00C1730F" w:rsidP="000F5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B85"/>
    <w:multiLevelType w:val="hybridMultilevel"/>
    <w:tmpl w:val="AD2047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43EAF"/>
    <w:multiLevelType w:val="hybridMultilevel"/>
    <w:tmpl w:val="0D3C0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D61F6"/>
    <w:multiLevelType w:val="hybridMultilevel"/>
    <w:tmpl w:val="695671D2"/>
    <w:lvl w:ilvl="0" w:tplc="307C5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B1B19"/>
    <w:multiLevelType w:val="hybridMultilevel"/>
    <w:tmpl w:val="72BC15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BB3799"/>
    <w:multiLevelType w:val="hybridMultilevel"/>
    <w:tmpl w:val="2D0A68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354BE"/>
    <w:multiLevelType w:val="hybridMultilevel"/>
    <w:tmpl w:val="81E83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12C94"/>
    <w:multiLevelType w:val="hybridMultilevel"/>
    <w:tmpl w:val="EF9E3BAE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25B25BB5"/>
    <w:multiLevelType w:val="hybridMultilevel"/>
    <w:tmpl w:val="09D0D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80883"/>
    <w:multiLevelType w:val="hybridMultilevel"/>
    <w:tmpl w:val="907086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BB1737"/>
    <w:multiLevelType w:val="hybridMultilevel"/>
    <w:tmpl w:val="C28032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E94DDA"/>
    <w:multiLevelType w:val="hybridMultilevel"/>
    <w:tmpl w:val="F87A02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F20C42"/>
    <w:multiLevelType w:val="hybridMultilevel"/>
    <w:tmpl w:val="C0EA6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17063C"/>
    <w:multiLevelType w:val="hybridMultilevel"/>
    <w:tmpl w:val="926CD0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3E1E95"/>
    <w:multiLevelType w:val="hybridMultilevel"/>
    <w:tmpl w:val="37C88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87845"/>
    <w:multiLevelType w:val="hybridMultilevel"/>
    <w:tmpl w:val="C7A219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E0540"/>
    <w:multiLevelType w:val="hybridMultilevel"/>
    <w:tmpl w:val="1572F9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6412E0"/>
    <w:multiLevelType w:val="hybridMultilevel"/>
    <w:tmpl w:val="983A83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74799B"/>
    <w:multiLevelType w:val="hybridMultilevel"/>
    <w:tmpl w:val="9028E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04684"/>
    <w:multiLevelType w:val="hybridMultilevel"/>
    <w:tmpl w:val="AFB898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F2CB3"/>
    <w:multiLevelType w:val="hybridMultilevel"/>
    <w:tmpl w:val="0AAEEFDC"/>
    <w:lvl w:ilvl="0" w:tplc="CB7E50E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13A7B"/>
    <w:multiLevelType w:val="hybridMultilevel"/>
    <w:tmpl w:val="43AA585A"/>
    <w:lvl w:ilvl="0" w:tplc="061802B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991DA3"/>
    <w:multiLevelType w:val="hybridMultilevel"/>
    <w:tmpl w:val="3A7E6FB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64A14F57"/>
    <w:multiLevelType w:val="hybridMultilevel"/>
    <w:tmpl w:val="1EB8F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063A1"/>
    <w:multiLevelType w:val="hybridMultilevel"/>
    <w:tmpl w:val="C9649B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AA004C"/>
    <w:multiLevelType w:val="hybridMultilevel"/>
    <w:tmpl w:val="3078B6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D97267"/>
    <w:multiLevelType w:val="hybridMultilevel"/>
    <w:tmpl w:val="317CEC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4"/>
  </w:num>
  <w:num w:numId="3">
    <w:abstractNumId w:val="0"/>
  </w:num>
  <w:num w:numId="4">
    <w:abstractNumId w:val="16"/>
  </w:num>
  <w:num w:numId="5">
    <w:abstractNumId w:val="25"/>
  </w:num>
  <w:num w:numId="6">
    <w:abstractNumId w:val="5"/>
  </w:num>
  <w:num w:numId="7">
    <w:abstractNumId w:val="9"/>
  </w:num>
  <w:num w:numId="8">
    <w:abstractNumId w:val="20"/>
  </w:num>
  <w:num w:numId="9">
    <w:abstractNumId w:val="7"/>
  </w:num>
  <w:num w:numId="10">
    <w:abstractNumId w:val="10"/>
  </w:num>
  <w:num w:numId="11">
    <w:abstractNumId w:val="17"/>
  </w:num>
  <w:num w:numId="12">
    <w:abstractNumId w:val="4"/>
  </w:num>
  <w:num w:numId="13">
    <w:abstractNumId w:val="6"/>
  </w:num>
  <w:num w:numId="14">
    <w:abstractNumId w:val="22"/>
  </w:num>
  <w:num w:numId="15">
    <w:abstractNumId w:val="12"/>
  </w:num>
  <w:num w:numId="16">
    <w:abstractNumId w:val="23"/>
  </w:num>
  <w:num w:numId="17">
    <w:abstractNumId w:val="15"/>
  </w:num>
  <w:num w:numId="18">
    <w:abstractNumId w:val="1"/>
  </w:num>
  <w:num w:numId="19">
    <w:abstractNumId w:val="3"/>
  </w:num>
  <w:num w:numId="20">
    <w:abstractNumId w:val="11"/>
  </w:num>
  <w:num w:numId="21">
    <w:abstractNumId w:val="18"/>
  </w:num>
  <w:num w:numId="22">
    <w:abstractNumId w:val="8"/>
  </w:num>
  <w:num w:numId="23">
    <w:abstractNumId w:val="2"/>
  </w:num>
  <w:num w:numId="24">
    <w:abstractNumId w:val="21"/>
  </w:num>
  <w:num w:numId="25">
    <w:abstractNumId w:val="1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oNotTrackFormatting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02F"/>
    <w:rsid w:val="00006164"/>
    <w:rsid w:val="000216BD"/>
    <w:rsid w:val="00024D3C"/>
    <w:rsid w:val="00031BFE"/>
    <w:rsid w:val="000421D3"/>
    <w:rsid w:val="00065B81"/>
    <w:rsid w:val="0007122F"/>
    <w:rsid w:val="000713AB"/>
    <w:rsid w:val="00071EDE"/>
    <w:rsid w:val="00071F4F"/>
    <w:rsid w:val="000738DE"/>
    <w:rsid w:val="00075CA2"/>
    <w:rsid w:val="000A623E"/>
    <w:rsid w:val="000C6749"/>
    <w:rsid w:val="000D5B56"/>
    <w:rsid w:val="000E63DD"/>
    <w:rsid w:val="000F2D1B"/>
    <w:rsid w:val="000F3A8A"/>
    <w:rsid w:val="000F3AEE"/>
    <w:rsid w:val="000F59FB"/>
    <w:rsid w:val="001021C0"/>
    <w:rsid w:val="00113F24"/>
    <w:rsid w:val="00126483"/>
    <w:rsid w:val="00131164"/>
    <w:rsid w:val="0013182C"/>
    <w:rsid w:val="00137153"/>
    <w:rsid w:val="00141D20"/>
    <w:rsid w:val="00142430"/>
    <w:rsid w:val="00150488"/>
    <w:rsid w:val="0017166E"/>
    <w:rsid w:val="001827CF"/>
    <w:rsid w:val="0019543C"/>
    <w:rsid w:val="001A217B"/>
    <w:rsid w:val="001A3D09"/>
    <w:rsid w:val="001B1434"/>
    <w:rsid w:val="001B7932"/>
    <w:rsid w:val="001D53B4"/>
    <w:rsid w:val="001E0781"/>
    <w:rsid w:val="001E7DDC"/>
    <w:rsid w:val="001F1BE6"/>
    <w:rsid w:val="001F47C2"/>
    <w:rsid w:val="001F6E9B"/>
    <w:rsid w:val="00217220"/>
    <w:rsid w:val="002459E5"/>
    <w:rsid w:val="00261D3A"/>
    <w:rsid w:val="00264C28"/>
    <w:rsid w:val="00267319"/>
    <w:rsid w:val="002C3224"/>
    <w:rsid w:val="002C37C3"/>
    <w:rsid w:val="002C56FC"/>
    <w:rsid w:val="002E03DA"/>
    <w:rsid w:val="003164C8"/>
    <w:rsid w:val="003354DE"/>
    <w:rsid w:val="0034525E"/>
    <w:rsid w:val="003761EE"/>
    <w:rsid w:val="003819E7"/>
    <w:rsid w:val="00385E4E"/>
    <w:rsid w:val="0039102F"/>
    <w:rsid w:val="00394C39"/>
    <w:rsid w:val="003B775B"/>
    <w:rsid w:val="003C6C87"/>
    <w:rsid w:val="003C7BF1"/>
    <w:rsid w:val="003D393F"/>
    <w:rsid w:val="003D57B8"/>
    <w:rsid w:val="003D66D5"/>
    <w:rsid w:val="003E6995"/>
    <w:rsid w:val="003F09A1"/>
    <w:rsid w:val="0040427B"/>
    <w:rsid w:val="00414045"/>
    <w:rsid w:val="0043379C"/>
    <w:rsid w:val="004409A4"/>
    <w:rsid w:val="00476D76"/>
    <w:rsid w:val="00486F25"/>
    <w:rsid w:val="004A0F28"/>
    <w:rsid w:val="004A6193"/>
    <w:rsid w:val="004A724D"/>
    <w:rsid w:val="004C55ED"/>
    <w:rsid w:val="004F37AE"/>
    <w:rsid w:val="00520B19"/>
    <w:rsid w:val="005772AA"/>
    <w:rsid w:val="005804BB"/>
    <w:rsid w:val="00583EC1"/>
    <w:rsid w:val="0058796A"/>
    <w:rsid w:val="005952AE"/>
    <w:rsid w:val="00596F5C"/>
    <w:rsid w:val="005B2068"/>
    <w:rsid w:val="005B606A"/>
    <w:rsid w:val="005B736A"/>
    <w:rsid w:val="005C2A61"/>
    <w:rsid w:val="005D2615"/>
    <w:rsid w:val="005D7DCC"/>
    <w:rsid w:val="005F6145"/>
    <w:rsid w:val="00622F5F"/>
    <w:rsid w:val="00627226"/>
    <w:rsid w:val="00636967"/>
    <w:rsid w:val="00640FD2"/>
    <w:rsid w:val="00642938"/>
    <w:rsid w:val="006506F5"/>
    <w:rsid w:val="00655DA1"/>
    <w:rsid w:val="00666910"/>
    <w:rsid w:val="00671491"/>
    <w:rsid w:val="00683559"/>
    <w:rsid w:val="00685E6D"/>
    <w:rsid w:val="006A71CF"/>
    <w:rsid w:val="006D01A8"/>
    <w:rsid w:val="006D210E"/>
    <w:rsid w:val="006D2FC5"/>
    <w:rsid w:val="006D5D1C"/>
    <w:rsid w:val="006E09E1"/>
    <w:rsid w:val="006F54B8"/>
    <w:rsid w:val="006F6DCC"/>
    <w:rsid w:val="007010B2"/>
    <w:rsid w:val="0071150B"/>
    <w:rsid w:val="00711DDF"/>
    <w:rsid w:val="00726B60"/>
    <w:rsid w:val="007315A2"/>
    <w:rsid w:val="00735193"/>
    <w:rsid w:val="00735892"/>
    <w:rsid w:val="00754D4C"/>
    <w:rsid w:val="007627AC"/>
    <w:rsid w:val="00772F07"/>
    <w:rsid w:val="00787B2F"/>
    <w:rsid w:val="00790924"/>
    <w:rsid w:val="007917C4"/>
    <w:rsid w:val="007A6EA4"/>
    <w:rsid w:val="007F2371"/>
    <w:rsid w:val="0081234E"/>
    <w:rsid w:val="00831021"/>
    <w:rsid w:val="00837F94"/>
    <w:rsid w:val="00856E85"/>
    <w:rsid w:val="00862171"/>
    <w:rsid w:val="00867770"/>
    <w:rsid w:val="008851ED"/>
    <w:rsid w:val="00891398"/>
    <w:rsid w:val="008A0841"/>
    <w:rsid w:val="008A42C0"/>
    <w:rsid w:val="008C522C"/>
    <w:rsid w:val="008E1F44"/>
    <w:rsid w:val="008F4F7B"/>
    <w:rsid w:val="009101AC"/>
    <w:rsid w:val="0091546B"/>
    <w:rsid w:val="00917405"/>
    <w:rsid w:val="00917941"/>
    <w:rsid w:val="00921EB5"/>
    <w:rsid w:val="0093233B"/>
    <w:rsid w:val="00947BD5"/>
    <w:rsid w:val="009544FA"/>
    <w:rsid w:val="0095625C"/>
    <w:rsid w:val="00963489"/>
    <w:rsid w:val="00965274"/>
    <w:rsid w:val="00970653"/>
    <w:rsid w:val="0098061A"/>
    <w:rsid w:val="0098752F"/>
    <w:rsid w:val="009A2F2A"/>
    <w:rsid w:val="009C3661"/>
    <w:rsid w:val="009C4538"/>
    <w:rsid w:val="009C6315"/>
    <w:rsid w:val="009D37BE"/>
    <w:rsid w:val="009D61DD"/>
    <w:rsid w:val="009F7FC8"/>
    <w:rsid w:val="00A1159A"/>
    <w:rsid w:val="00A422CA"/>
    <w:rsid w:val="00A4245E"/>
    <w:rsid w:val="00A42DE7"/>
    <w:rsid w:val="00A54D09"/>
    <w:rsid w:val="00A57F4B"/>
    <w:rsid w:val="00AA6CD3"/>
    <w:rsid w:val="00AB1952"/>
    <w:rsid w:val="00AB494B"/>
    <w:rsid w:val="00AB4F44"/>
    <w:rsid w:val="00AB7EA0"/>
    <w:rsid w:val="00AC59BD"/>
    <w:rsid w:val="00AC649E"/>
    <w:rsid w:val="00AD404E"/>
    <w:rsid w:val="00AD693F"/>
    <w:rsid w:val="00AD6AF6"/>
    <w:rsid w:val="00AE5EB9"/>
    <w:rsid w:val="00AE74E1"/>
    <w:rsid w:val="00AE779D"/>
    <w:rsid w:val="00B00EE4"/>
    <w:rsid w:val="00B12E9F"/>
    <w:rsid w:val="00B1557F"/>
    <w:rsid w:val="00B2459E"/>
    <w:rsid w:val="00B26BC8"/>
    <w:rsid w:val="00B324E0"/>
    <w:rsid w:val="00B32787"/>
    <w:rsid w:val="00B34413"/>
    <w:rsid w:val="00B35620"/>
    <w:rsid w:val="00B44877"/>
    <w:rsid w:val="00B47D7A"/>
    <w:rsid w:val="00B54C90"/>
    <w:rsid w:val="00BA0704"/>
    <w:rsid w:val="00BD7005"/>
    <w:rsid w:val="00C01756"/>
    <w:rsid w:val="00C021DB"/>
    <w:rsid w:val="00C1730F"/>
    <w:rsid w:val="00C17973"/>
    <w:rsid w:val="00C2567A"/>
    <w:rsid w:val="00C36F55"/>
    <w:rsid w:val="00C42032"/>
    <w:rsid w:val="00C42EF6"/>
    <w:rsid w:val="00C57043"/>
    <w:rsid w:val="00C64A42"/>
    <w:rsid w:val="00C96D6A"/>
    <w:rsid w:val="00CA13CD"/>
    <w:rsid w:val="00CB1C5E"/>
    <w:rsid w:val="00CC4887"/>
    <w:rsid w:val="00CE49A8"/>
    <w:rsid w:val="00CF45AC"/>
    <w:rsid w:val="00D130FF"/>
    <w:rsid w:val="00D37445"/>
    <w:rsid w:val="00D407A5"/>
    <w:rsid w:val="00D55AD8"/>
    <w:rsid w:val="00D77204"/>
    <w:rsid w:val="00D81B19"/>
    <w:rsid w:val="00DA1E96"/>
    <w:rsid w:val="00DA70BB"/>
    <w:rsid w:val="00DB686B"/>
    <w:rsid w:val="00DD19FF"/>
    <w:rsid w:val="00DD478A"/>
    <w:rsid w:val="00DF628B"/>
    <w:rsid w:val="00E0239D"/>
    <w:rsid w:val="00E17AA2"/>
    <w:rsid w:val="00E23937"/>
    <w:rsid w:val="00E4424E"/>
    <w:rsid w:val="00E56CEB"/>
    <w:rsid w:val="00E616D7"/>
    <w:rsid w:val="00E71386"/>
    <w:rsid w:val="00E74415"/>
    <w:rsid w:val="00E9414D"/>
    <w:rsid w:val="00EB283B"/>
    <w:rsid w:val="00ED2DF0"/>
    <w:rsid w:val="00ED6DE5"/>
    <w:rsid w:val="00EF1029"/>
    <w:rsid w:val="00F02832"/>
    <w:rsid w:val="00F245F8"/>
    <w:rsid w:val="00F348A0"/>
    <w:rsid w:val="00F41B7A"/>
    <w:rsid w:val="00F4793E"/>
    <w:rsid w:val="00F51B3F"/>
    <w:rsid w:val="00F64EF4"/>
    <w:rsid w:val="00F7185F"/>
    <w:rsid w:val="00F875C8"/>
    <w:rsid w:val="00F90823"/>
    <w:rsid w:val="00FA73E2"/>
    <w:rsid w:val="00FC1600"/>
    <w:rsid w:val="00FC5C4D"/>
    <w:rsid w:val="00FD12AC"/>
    <w:rsid w:val="00FD350D"/>
    <w:rsid w:val="00FE5320"/>
    <w:rsid w:val="00FF14D7"/>
    <w:rsid w:val="00FF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02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910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02F"/>
    <w:rPr>
      <w:rFonts w:ascii="Arial" w:eastAsia="Times New Roman" w:hAnsi="Arial" w:cs="Times New Roman"/>
      <w:sz w:val="20"/>
      <w:szCs w:val="24"/>
      <w:lang w:eastAsia="it-IT"/>
    </w:rPr>
  </w:style>
  <w:style w:type="character" w:styleId="Collegamentoipertestuale">
    <w:name w:val="Hyperlink"/>
    <w:uiPriority w:val="99"/>
    <w:unhideWhenUsed/>
    <w:rsid w:val="0039102F"/>
    <w:rPr>
      <w:color w:val="0000FF"/>
      <w:u w:val="single"/>
    </w:rPr>
  </w:style>
  <w:style w:type="character" w:styleId="Rimandocommento">
    <w:name w:val="annotation reference"/>
    <w:semiHidden/>
    <w:rsid w:val="0039102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9102F"/>
    <w:pPr>
      <w:spacing w:before="240" w:after="240" w:line="360" w:lineRule="auto"/>
      <w:contextualSpacing/>
      <w:jc w:val="both"/>
    </w:pPr>
    <w:rPr>
      <w:rFonts w:ascii="Verdana" w:hAnsi="Verdana"/>
      <w:szCs w:val="20"/>
      <w:lang w:val="en-AU" w:eastAsia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9102F"/>
    <w:rPr>
      <w:rFonts w:ascii="Verdana" w:eastAsia="Times New Roman" w:hAnsi="Verdana" w:cs="Times New Roman"/>
      <w:sz w:val="20"/>
      <w:szCs w:val="20"/>
      <w:lang w:val="en-AU"/>
    </w:rPr>
  </w:style>
  <w:style w:type="paragraph" w:customStyle="1" w:styleId="Default">
    <w:name w:val="Default"/>
    <w:rsid w:val="003910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9102F"/>
    <w:pPr>
      <w:ind w:left="720"/>
      <w:contextualSpacing/>
    </w:pPr>
    <w:rPr>
      <w:rFonts w:ascii="Times New Roman" w:hAnsi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02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1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1B3F"/>
    <w:rPr>
      <w:rFonts w:ascii="Arial" w:eastAsia="Times New Roman" w:hAnsi="Arial" w:cs="Times New Roman"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fpcom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pcom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fpcom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fpcomo@startpec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CC6731A-9B71-4289-9FE1-FBA61366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8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 </cp:lastModifiedBy>
  <cp:revision>23</cp:revision>
  <cp:lastPrinted>2016-10-20T13:06:00Z</cp:lastPrinted>
  <dcterms:created xsi:type="dcterms:W3CDTF">2016-10-20T09:17:00Z</dcterms:created>
  <dcterms:modified xsi:type="dcterms:W3CDTF">2016-10-28T09:06:00Z</dcterms:modified>
</cp:coreProperties>
</file>